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6"/>
        <w:gridCol w:w="1516"/>
        <w:gridCol w:w="1764"/>
        <w:gridCol w:w="4988"/>
      </w:tblGrid>
      <w:tr w:rsidR="009E3EBC" w:rsidRPr="00FA6903" w14:paraId="033F83B6" w14:textId="77777777">
        <w:trPr>
          <w:trHeight w:hRule="exact" w:val="372"/>
        </w:trPr>
        <w:tc>
          <w:tcPr>
            <w:tcW w:w="11344" w:type="dxa"/>
            <w:gridSpan w:val="4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ED7D31"/>
          </w:tcPr>
          <w:p w14:paraId="0B5627BF" w14:textId="77777777" w:rsidR="009E3EBC" w:rsidRPr="009C1DC5" w:rsidRDefault="002C17D3">
            <w:pPr>
              <w:pStyle w:val="TableParagraph"/>
              <w:spacing w:line="360" w:lineRule="exact"/>
              <w:ind w:left="104"/>
              <w:rPr>
                <w:rFonts w:ascii="Arial" w:eastAsia="Arial" w:hAnsi="Arial" w:cs="Arial"/>
                <w:b/>
                <w:i/>
              </w:rPr>
            </w:pPr>
            <w:r w:rsidRPr="009C1DC5">
              <w:rPr>
                <w:rFonts w:ascii="Arial"/>
                <w:b/>
                <w:i/>
              </w:rPr>
              <w:t>Plumbing</w:t>
            </w:r>
          </w:p>
        </w:tc>
      </w:tr>
      <w:tr w:rsidR="009E3EBC" w:rsidRPr="00FA6903" w14:paraId="766125BC" w14:textId="77777777">
        <w:trPr>
          <w:trHeight w:hRule="exact" w:val="744"/>
        </w:trPr>
        <w:tc>
          <w:tcPr>
            <w:tcW w:w="3076" w:type="dxa"/>
            <w:tcBorders>
              <w:top w:val="single" w:sz="3" w:space="0" w:color="FFFFFF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36AC8EDF" w14:textId="77777777" w:rsidR="009E3EBC" w:rsidRPr="00CB26EA" w:rsidRDefault="002C17D3">
            <w:pPr>
              <w:pStyle w:val="TableParagraph"/>
              <w:spacing w:line="365" w:lineRule="exact"/>
              <w:ind w:left="104"/>
              <w:rPr>
                <w:rFonts w:ascii="Algerian" w:eastAsia="Calibri" w:hAnsi="Algerian" w:cs="Calibri"/>
              </w:rPr>
            </w:pPr>
            <w:r w:rsidRPr="00CB26EA">
              <w:rPr>
                <w:rFonts w:ascii="Algerian" w:hAnsi="Algerian"/>
                <w:color w:val="44546A"/>
              </w:rPr>
              <w:t>Type</w:t>
            </w:r>
          </w:p>
        </w:tc>
        <w:tc>
          <w:tcPr>
            <w:tcW w:w="1516" w:type="dxa"/>
            <w:tcBorders>
              <w:top w:val="single" w:sz="3" w:space="0" w:color="FFFFFF"/>
              <w:left w:val="single" w:sz="3" w:space="0" w:color="F4B083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14F1CBDF" w14:textId="77777777" w:rsidR="009E3EBC" w:rsidRPr="00CB26EA" w:rsidRDefault="002C17D3">
            <w:pPr>
              <w:pStyle w:val="TableParagraph"/>
              <w:ind w:left="188" w:right="192" w:firstLine="132"/>
              <w:rPr>
                <w:rFonts w:ascii="Algerian" w:eastAsia="Calibri" w:hAnsi="Algerian" w:cs="Calibri"/>
              </w:rPr>
            </w:pPr>
            <w:r w:rsidRPr="00CB26EA">
              <w:rPr>
                <w:rFonts w:ascii="Algerian" w:hAnsi="Algerian"/>
                <w:color w:val="44546A"/>
              </w:rPr>
              <w:t>Typical Life</w:t>
            </w:r>
            <w:r w:rsidRPr="00CB26EA">
              <w:rPr>
                <w:rFonts w:ascii="Algerian" w:hAnsi="Algerian"/>
                <w:color w:val="44546A"/>
                <w:spacing w:val="-3"/>
              </w:rPr>
              <w:t xml:space="preserve"> </w:t>
            </w:r>
            <w:r w:rsidRPr="00CB26EA">
              <w:rPr>
                <w:rFonts w:ascii="Algerian" w:hAnsi="Algerian"/>
                <w:color w:val="44546A"/>
              </w:rPr>
              <w:t>Span</w:t>
            </w:r>
          </w:p>
        </w:tc>
        <w:tc>
          <w:tcPr>
            <w:tcW w:w="1764" w:type="dxa"/>
            <w:tcBorders>
              <w:top w:val="single" w:sz="3" w:space="0" w:color="FFFFFF"/>
              <w:left w:val="single" w:sz="3" w:space="0" w:color="F4B083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1B26DFBD" w14:textId="77777777" w:rsidR="009E3EBC" w:rsidRPr="00CB26EA" w:rsidRDefault="002C17D3">
            <w:pPr>
              <w:pStyle w:val="TableParagraph"/>
              <w:spacing w:line="365" w:lineRule="exact"/>
              <w:ind w:left="103"/>
              <w:rPr>
                <w:rFonts w:ascii="Algerian" w:eastAsia="Calibri" w:hAnsi="Algerian" w:cs="Calibri"/>
              </w:rPr>
            </w:pPr>
            <w:r w:rsidRPr="00CB26EA">
              <w:rPr>
                <w:rFonts w:ascii="Algerian" w:hAnsi="Algerian"/>
                <w:color w:val="44546A"/>
              </w:rPr>
              <w:t>Years</w:t>
            </w:r>
            <w:r w:rsidRPr="00CB26EA">
              <w:rPr>
                <w:rFonts w:ascii="Algerian" w:hAnsi="Algerian"/>
                <w:color w:val="44546A"/>
                <w:spacing w:val="2"/>
              </w:rPr>
              <w:t xml:space="preserve"> </w:t>
            </w:r>
            <w:r w:rsidRPr="00CB26EA">
              <w:rPr>
                <w:rFonts w:ascii="Algerian" w:hAnsi="Algerian"/>
                <w:color w:val="44546A"/>
              </w:rPr>
              <w:t>Used</w:t>
            </w:r>
          </w:p>
        </w:tc>
        <w:tc>
          <w:tcPr>
            <w:tcW w:w="4988" w:type="dxa"/>
            <w:tcBorders>
              <w:top w:val="single" w:sz="3" w:space="0" w:color="FFFFFF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3D621234" w14:textId="77777777" w:rsidR="009E3EBC" w:rsidRPr="00CB26EA" w:rsidRDefault="002C17D3">
            <w:pPr>
              <w:pStyle w:val="TableParagraph"/>
              <w:spacing w:line="365" w:lineRule="exact"/>
              <w:ind w:left="104"/>
              <w:rPr>
                <w:rFonts w:ascii="Algerian" w:eastAsia="Calibri" w:hAnsi="Algerian" w:cs="Calibri"/>
              </w:rPr>
            </w:pPr>
            <w:r w:rsidRPr="00CB26EA">
              <w:rPr>
                <w:rFonts w:ascii="Algerian" w:hAnsi="Algerian"/>
                <w:color w:val="44546A"/>
              </w:rPr>
              <w:t>Defects</w:t>
            </w:r>
          </w:p>
        </w:tc>
      </w:tr>
      <w:tr w:rsidR="009E3EBC" w:rsidRPr="00FA6903" w14:paraId="2868CFC3" w14:textId="77777777">
        <w:trPr>
          <w:trHeight w:hRule="exact" w:val="324"/>
        </w:trPr>
        <w:tc>
          <w:tcPr>
            <w:tcW w:w="3076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07F19D21" w14:textId="77777777" w:rsidR="009E3EBC" w:rsidRPr="009C1DC5" w:rsidRDefault="002C17D3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b/>
              </w:rPr>
            </w:pPr>
            <w:r w:rsidRPr="009C1DC5">
              <w:rPr>
                <w:rFonts w:ascii="Arial"/>
                <w:b/>
                <w:i/>
              </w:rPr>
              <w:t>Brass</w:t>
            </w:r>
          </w:p>
        </w:tc>
        <w:tc>
          <w:tcPr>
            <w:tcW w:w="1516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F4B083"/>
            </w:tcBorders>
          </w:tcPr>
          <w:p w14:paraId="5B25A9F8" w14:textId="77777777" w:rsidR="009E3EBC" w:rsidRPr="00CB26EA" w:rsidRDefault="002C17D3">
            <w:pPr>
              <w:pStyle w:val="TableParagraph"/>
              <w:spacing w:before="29"/>
              <w:ind w:left="1"/>
              <w:jc w:val="center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40-70+</w:t>
            </w:r>
            <w:r w:rsidRPr="00CB26EA">
              <w:rPr>
                <w:rFonts w:ascii="Arial"/>
                <w:spacing w:val="-3"/>
              </w:rPr>
              <w:t xml:space="preserve"> </w:t>
            </w:r>
            <w:r w:rsidRPr="00CB26EA">
              <w:rPr>
                <w:rFonts w:ascii="Arial"/>
              </w:rPr>
              <w:t>yrs.</w:t>
            </w:r>
          </w:p>
        </w:tc>
        <w:tc>
          <w:tcPr>
            <w:tcW w:w="1764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F4B083"/>
            </w:tcBorders>
          </w:tcPr>
          <w:p w14:paraId="4EF664A9" w14:textId="77777777" w:rsidR="009E3EBC" w:rsidRPr="00CB26EA" w:rsidRDefault="002C17D3">
            <w:pPr>
              <w:pStyle w:val="TableParagraph"/>
              <w:spacing w:before="29"/>
              <w:ind w:left="352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1900-1935</w:t>
            </w:r>
          </w:p>
        </w:tc>
        <w:tc>
          <w:tcPr>
            <w:tcW w:w="4988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5D8091DE" w14:textId="77777777" w:rsidR="009E3EBC" w:rsidRPr="00CB26EA" w:rsidRDefault="002C17D3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Corrosion causes leaks,</w:t>
            </w:r>
            <w:r w:rsidRPr="00CB26EA">
              <w:rPr>
                <w:rFonts w:ascii="Arial"/>
                <w:spacing w:val="-11"/>
              </w:rPr>
              <w:t xml:space="preserve"> </w:t>
            </w:r>
            <w:r w:rsidRPr="00CB26EA">
              <w:rPr>
                <w:rFonts w:ascii="Arial"/>
              </w:rPr>
              <w:t>Expensive</w:t>
            </w:r>
          </w:p>
        </w:tc>
      </w:tr>
      <w:tr w:rsidR="009E3EBC" w:rsidRPr="00FA6903" w14:paraId="11C86098" w14:textId="77777777">
        <w:trPr>
          <w:trHeight w:hRule="exact" w:val="944"/>
        </w:trPr>
        <w:tc>
          <w:tcPr>
            <w:tcW w:w="3076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57F724B6" w14:textId="77777777" w:rsidR="009E3EBC" w:rsidRPr="00CB26EA" w:rsidRDefault="009E3EBC">
            <w:pPr>
              <w:pStyle w:val="TableParagraph"/>
              <w:spacing w:before="5"/>
              <w:rPr>
                <w:rFonts w:ascii="Arial" w:eastAsia="Arial" w:hAnsi="Arial" w:cs="Arial"/>
                <w:bCs/>
                <w:i/>
              </w:rPr>
            </w:pPr>
          </w:p>
          <w:p w14:paraId="3F482EC9" w14:textId="77777777" w:rsidR="009E3EBC" w:rsidRPr="009C1DC5" w:rsidRDefault="002C17D3">
            <w:pPr>
              <w:pStyle w:val="TableParagraph"/>
              <w:ind w:left="104"/>
              <w:rPr>
                <w:rFonts w:ascii="Arial" w:eastAsia="Arial" w:hAnsi="Arial" w:cs="Arial"/>
                <w:b/>
              </w:rPr>
            </w:pPr>
            <w:r w:rsidRPr="009C1DC5">
              <w:rPr>
                <w:rFonts w:ascii="Arial"/>
                <w:b/>
                <w:i/>
              </w:rPr>
              <w:t>Copper</w:t>
            </w:r>
          </w:p>
        </w:tc>
        <w:tc>
          <w:tcPr>
            <w:tcW w:w="1516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4F37B899" w14:textId="77777777" w:rsidR="009E3EBC" w:rsidRPr="00CB26EA" w:rsidRDefault="009E3EBC">
            <w:pPr>
              <w:pStyle w:val="TableParagraph"/>
              <w:spacing w:before="8"/>
              <w:rPr>
                <w:rFonts w:ascii="Arial" w:eastAsia="Arial" w:hAnsi="Arial" w:cs="Arial"/>
                <w:bCs/>
                <w:i/>
              </w:rPr>
            </w:pPr>
          </w:p>
          <w:p w14:paraId="27B1AEC8" w14:textId="77777777" w:rsidR="009E3EBC" w:rsidRPr="00CB26EA" w:rsidRDefault="002C17D3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50+</w:t>
            </w:r>
            <w:r w:rsidRPr="00CB26EA">
              <w:rPr>
                <w:rFonts w:ascii="Arial"/>
                <w:spacing w:val="-3"/>
              </w:rPr>
              <w:t xml:space="preserve"> </w:t>
            </w:r>
            <w:r w:rsidRPr="00CB26EA">
              <w:rPr>
                <w:rFonts w:ascii="Arial"/>
              </w:rPr>
              <w:t>yrs.</w:t>
            </w:r>
          </w:p>
        </w:tc>
        <w:tc>
          <w:tcPr>
            <w:tcW w:w="1764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668B0964" w14:textId="77777777" w:rsidR="009E3EBC" w:rsidRPr="00CB26EA" w:rsidRDefault="009E3EBC">
            <w:pPr>
              <w:pStyle w:val="TableParagraph"/>
              <w:spacing w:before="8"/>
              <w:rPr>
                <w:rFonts w:ascii="Arial" w:eastAsia="Arial" w:hAnsi="Arial" w:cs="Arial"/>
                <w:bCs/>
                <w:i/>
              </w:rPr>
            </w:pPr>
          </w:p>
          <w:p w14:paraId="7EF44041" w14:textId="77777777" w:rsidR="009E3EBC" w:rsidRPr="00CB26EA" w:rsidRDefault="002C17D3">
            <w:pPr>
              <w:pStyle w:val="TableParagraph"/>
              <w:ind w:left="216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1935-Present</w:t>
            </w:r>
          </w:p>
        </w:tc>
        <w:tc>
          <w:tcPr>
            <w:tcW w:w="4988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7B51F246" w14:textId="01B54A6F" w:rsidR="009E3EBC" w:rsidRPr="00CB26EA" w:rsidRDefault="002C17D3">
            <w:pPr>
              <w:pStyle w:val="TableParagraph"/>
              <w:ind w:left="104" w:right="333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 xml:space="preserve">Copper pipes </w:t>
            </w:r>
            <w:r w:rsidR="00072A76" w:rsidRPr="00CB26EA">
              <w:rPr>
                <w:rFonts w:ascii="Arial"/>
              </w:rPr>
              <w:t xml:space="preserve">can </w:t>
            </w:r>
            <w:r w:rsidRPr="00CB26EA">
              <w:rPr>
                <w:rFonts w:ascii="Arial"/>
              </w:rPr>
              <w:t xml:space="preserve">also encounter problems from water acidity, so they are </w:t>
            </w:r>
            <w:r w:rsidR="00072A76" w:rsidRPr="00CB26EA">
              <w:rPr>
                <w:rFonts w:ascii="Arial"/>
              </w:rPr>
              <w:t>ideal</w:t>
            </w:r>
            <w:r w:rsidRPr="00CB26EA">
              <w:rPr>
                <w:rFonts w:ascii="Arial"/>
              </w:rPr>
              <w:t xml:space="preserve"> to install </w:t>
            </w:r>
            <w:r w:rsidR="00072A76" w:rsidRPr="00CB26EA">
              <w:rPr>
                <w:rFonts w:ascii="Arial"/>
              </w:rPr>
              <w:t>for</w:t>
            </w:r>
            <w:r w:rsidRPr="00CB26EA">
              <w:rPr>
                <w:rFonts w:ascii="Arial"/>
              </w:rPr>
              <w:t xml:space="preserve"> a</w:t>
            </w:r>
            <w:r w:rsidRPr="00CB26EA">
              <w:rPr>
                <w:rFonts w:ascii="Arial"/>
                <w:spacing w:val="-23"/>
              </w:rPr>
              <w:t xml:space="preserve"> </w:t>
            </w:r>
            <w:r w:rsidRPr="00CB26EA">
              <w:rPr>
                <w:rFonts w:ascii="Arial"/>
              </w:rPr>
              <w:t>well</w:t>
            </w:r>
            <w:r w:rsidR="00072A76" w:rsidRPr="00CB26EA">
              <w:rPr>
                <w:rFonts w:ascii="Arial"/>
              </w:rPr>
              <w:t xml:space="preserve"> source</w:t>
            </w:r>
            <w:r w:rsidRPr="00CB26EA">
              <w:rPr>
                <w:rFonts w:ascii="Arial"/>
              </w:rPr>
              <w:t>.</w:t>
            </w:r>
          </w:p>
        </w:tc>
      </w:tr>
      <w:tr w:rsidR="009E3EBC" w:rsidRPr="00FA6903" w14:paraId="3962A4A5" w14:textId="77777777">
        <w:trPr>
          <w:trHeight w:hRule="exact" w:val="1024"/>
        </w:trPr>
        <w:tc>
          <w:tcPr>
            <w:tcW w:w="3076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4F2E4FC1" w14:textId="77777777" w:rsidR="009E3EBC" w:rsidRPr="00CB26EA" w:rsidRDefault="009E3EBC">
            <w:pPr>
              <w:pStyle w:val="TableParagraph"/>
              <w:spacing w:before="10"/>
              <w:rPr>
                <w:rFonts w:ascii="Arial" w:eastAsia="Arial" w:hAnsi="Arial" w:cs="Arial"/>
                <w:bCs/>
                <w:i/>
              </w:rPr>
            </w:pPr>
          </w:p>
          <w:p w14:paraId="3EB68338" w14:textId="679AE02F" w:rsidR="009E3EBC" w:rsidRPr="009C1DC5" w:rsidRDefault="002C17D3">
            <w:pPr>
              <w:pStyle w:val="TableParagraph"/>
              <w:ind w:left="104"/>
              <w:rPr>
                <w:rFonts w:ascii="Arial" w:eastAsia="Arial" w:hAnsi="Arial" w:cs="Arial"/>
                <w:b/>
              </w:rPr>
            </w:pPr>
            <w:r w:rsidRPr="009C1DC5">
              <w:rPr>
                <w:rFonts w:ascii="Arial"/>
                <w:b/>
                <w:i/>
              </w:rPr>
              <w:t>Galvanized</w:t>
            </w:r>
            <w:r w:rsidRPr="009C1DC5">
              <w:rPr>
                <w:rFonts w:ascii="Arial"/>
                <w:b/>
                <w:i/>
                <w:spacing w:val="-11"/>
              </w:rPr>
              <w:t xml:space="preserve"> </w:t>
            </w:r>
            <w:r w:rsidR="009C1DC5">
              <w:rPr>
                <w:rFonts w:ascii="Arial"/>
                <w:b/>
                <w:i/>
              </w:rPr>
              <w:t>S</w:t>
            </w:r>
            <w:r w:rsidRPr="009C1DC5">
              <w:rPr>
                <w:rFonts w:ascii="Arial"/>
                <w:b/>
                <w:i/>
              </w:rPr>
              <w:t>teel</w:t>
            </w:r>
          </w:p>
        </w:tc>
        <w:tc>
          <w:tcPr>
            <w:tcW w:w="1516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F4B083"/>
            </w:tcBorders>
          </w:tcPr>
          <w:p w14:paraId="7AD4C897" w14:textId="77777777" w:rsidR="009E3EBC" w:rsidRPr="00CB26EA" w:rsidRDefault="009E3EBC">
            <w:pPr>
              <w:pStyle w:val="TableParagraph"/>
              <w:spacing w:before="10"/>
              <w:rPr>
                <w:rFonts w:ascii="Arial" w:eastAsia="Arial" w:hAnsi="Arial" w:cs="Arial"/>
                <w:bCs/>
                <w:i/>
              </w:rPr>
            </w:pPr>
          </w:p>
          <w:p w14:paraId="50205379" w14:textId="77777777" w:rsidR="009E3EBC" w:rsidRPr="00CB26EA" w:rsidRDefault="002C17D3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20-50</w:t>
            </w:r>
            <w:r w:rsidRPr="00CB26EA">
              <w:rPr>
                <w:rFonts w:ascii="Arial"/>
                <w:spacing w:val="-2"/>
              </w:rPr>
              <w:t xml:space="preserve"> </w:t>
            </w:r>
            <w:r w:rsidRPr="00CB26EA">
              <w:rPr>
                <w:rFonts w:ascii="Arial"/>
              </w:rPr>
              <w:t>yrs.</w:t>
            </w:r>
          </w:p>
        </w:tc>
        <w:tc>
          <w:tcPr>
            <w:tcW w:w="1764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F4B083"/>
            </w:tcBorders>
          </w:tcPr>
          <w:p w14:paraId="032F244C" w14:textId="77777777" w:rsidR="009E3EBC" w:rsidRPr="00CB26EA" w:rsidRDefault="009E3EBC">
            <w:pPr>
              <w:pStyle w:val="TableParagraph"/>
              <w:spacing w:before="10"/>
              <w:rPr>
                <w:rFonts w:ascii="Arial" w:eastAsia="Arial" w:hAnsi="Arial" w:cs="Arial"/>
                <w:bCs/>
                <w:i/>
              </w:rPr>
            </w:pPr>
          </w:p>
          <w:p w14:paraId="42903B32" w14:textId="77777777" w:rsidR="009E3EBC" w:rsidRPr="00CB26EA" w:rsidRDefault="002C17D3">
            <w:pPr>
              <w:pStyle w:val="TableParagraph"/>
              <w:ind w:left="276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1900-1950's</w:t>
            </w:r>
          </w:p>
        </w:tc>
        <w:tc>
          <w:tcPr>
            <w:tcW w:w="4988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323BC0DD" w14:textId="77777777" w:rsidR="009E3EBC" w:rsidRPr="00CB26EA" w:rsidRDefault="002C17D3">
            <w:pPr>
              <w:pStyle w:val="TableParagraph"/>
              <w:spacing w:before="1"/>
              <w:ind w:left="104" w:right="637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Dezincification, Galvanized steel pipes may contain lead, which corrodes quickly</w:t>
            </w:r>
            <w:r w:rsidR="00362C38" w:rsidRPr="00CB26EA">
              <w:rPr>
                <w:rFonts w:ascii="Arial"/>
              </w:rPr>
              <w:t xml:space="preserve"> internally</w:t>
            </w:r>
            <w:r w:rsidRPr="00CB26EA">
              <w:rPr>
                <w:rFonts w:ascii="Arial"/>
              </w:rPr>
              <w:t xml:space="preserve"> and reduces the lifespan of the</w:t>
            </w:r>
            <w:r w:rsidRPr="00CB26EA">
              <w:rPr>
                <w:rFonts w:ascii="Arial"/>
                <w:spacing w:val="-17"/>
              </w:rPr>
              <w:t xml:space="preserve"> </w:t>
            </w:r>
            <w:r w:rsidRPr="00CB26EA">
              <w:rPr>
                <w:rFonts w:ascii="Arial"/>
              </w:rPr>
              <w:t>piping.</w:t>
            </w:r>
          </w:p>
        </w:tc>
      </w:tr>
      <w:tr w:rsidR="009E3EBC" w:rsidRPr="00FA6903" w14:paraId="788E7D50" w14:textId="77777777">
        <w:trPr>
          <w:trHeight w:hRule="exact" w:val="1148"/>
        </w:trPr>
        <w:tc>
          <w:tcPr>
            <w:tcW w:w="3076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185316ED" w14:textId="77777777" w:rsidR="009E3EBC" w:rsidRPr="00CB26EA" w:rsidRDefault="009E3EBC">
            <w:pPr>
              <w:pStyle w:val="TableParagraph"/>
              <w:rPr>
                <w:rFonts w:ascii="Arial" w:eastAsia="Arial" w:hAnsi="Arial" w:cs="Arial"/>
                <w:bCs/>
                <w:i/>
              </w:rPr>
            </w:pPr>
          </w:p>
          <w:p w14:paraId="46A3326D" w14:textId="387A514E" w:rsidR="009E3EBC" w:rsidRPr="009C1DC5" w:rsidRDefault="002C17D3">
            <w:pPr>
              <w:pStyle w:val="TableParagraph"/>
              <w:spacing w:before="151"/>
              <w:ind w:left="104"/>
              <w:rPr>
                <w:rFonts w:ascii="Arial" w:eastAsia="Arial" w:hAnsi="Arial" w:cs="Arial"/>
                <w:b/>
              </w:rPr>
            </w:pPr>
            <w:r w:rsidRPr="009C1DC5">
              <w:rPr>
                <w:rFonts w:ascii="Arial"/>
                <w:b/>
                <w:i/>
              </w:rPr>
              <w:t>Cast</w:t>
            </w:r>
            <w:r w:rsidRPr="009C1DC5">
              <w:rPr>
                <w:rFonts w:ascii="Arial"/>
                <w:b/>
                <w:i/>
                <w:spacing w:val="-6"/>
              </w:rPr>
              <w:t xml:space="preserve"> </w:t>
            </w:r>
            <w:r w:rsidR="009C1DC5">
              <w:rPr>
                <w:rFonts w:ascii="Arial"/>
                <w:b/>
                <w:i/>
              </w:rPr>
              <w:t>I</w:t>
            </w:r>
            <w:r w:rsidRPr="009C1DC5">
              <w:rPr>
                <w:rFonts w:ascii="Arial"/>
                <w:b/>
                <w:i/>
              </w:rPr>
              <w:t>ron</w:t>
            </w:r>
          </w:p>
        </w:tc>
        <w:tc>
          <w:tcPr>
            <w:tcW w:w="1516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7DD25F81" w14:textId="77777777" w:rsidR="009E3EBC" w:rsidRPr="00CB26EA" w:rsidRDefault="009E3EBC">
            <w:pPr>
              <w:pStyle w:val="TableParagraph"/>
              <w:rPr>
                <w:rFonts w:ascii="Arial" w:eastAsia="Arial" w:hAnsi="Arial" w:cs="Arial"/>
                <w:bCs/>
                <w:i/>
              </w:rPr>
            </w:pPr>
          </w:p>
          <w:p w14:paraId="0AA6C4E3" w14:textId="77777777" w:rsidR="009E3EBC" w:rsidRPr="00CB26EA" w:rsidRDefault="002C17D3">
            <w:pPr>
              <w:pStyle w:val="TableParagraph"/>
              <w:spacing w:before="188"/>
              <w:ind w:left="1"/>
              <w:jc w:val="center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75-100</w:t>
            </w:r>
            <w:r w:rsidRPr="00CB26EA">
              <w:rPr>
                <w:rFonts w:ascii="Arial"/>
                <w:spacing w:val="-5"/>
              </w:rPr>
              <w:t xml:space="preserve"> </w:t>
            </w:r>
            <w:r w:rsidRPr="00CB26EA">
              <w:rPr>
                <w:rFonts w:ascii="Arial"/>
              </w:rPr>
              <w:t>yrs.</w:t>
            </w:r>
          </w:p>
        </w:tc>
        <w:tc>
          <w:tcPr>
            <w:tcW w:w="1764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3ADBF708" w14:textId="77777777" w:rsidR="009E3EBC" w:rsidRPr="00CB26EA" w:rsidRDefault="002C17D3">
            <w:pPr>
              <w:pStyle w:val="TableParagraph"/>
              <w:spacing w:before="61"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1900 -</w:t>
            </w:r>
            <w:r w:rsidRPr="00CB26EA">
              <w:rPr>
                <w:rFonts w:ascii="Arial"/>
                <w:spacing w:val="-4"/>
              </w:rPr>
              <w:t xml:space="preserve"> </w:t>
            </w:r>
            <w:r w:rsidRPr="00CB26EA">
              <w:rPr>
                <w:rFonts w:ascii="Arial"/>
              </w:rPr>
              <w:t>1980's</w:t>
            </w:r>
          </w:p>
          <w:p w14:paraId="23A0BB16" w14:textId="77777777" w:rsidR="009E3EBC" w:rsidRPr="00CB26EA" w:rsidRDefault="002C17D3">
            <w:pPr>
              <w:pStyle w:val="TableParagraph"/>
              <w:ind w:left="108" w:right="107" w:firstLine="1"/>
              <w:jc w:val="center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 xml:space="preserve">Little cast iron pipe </w:t>
            </w:r>
            <w:r w:rsidRPr="00CB26EA">
              <w:rPr>
                <w:rFonts w:ascii="Arial"/>
                <w:spacing w:val="-3"/>
              </w:rPr>
              <w:t xml:space="preserve">is </w:t>
            </w:r>
            <w:r w:rsidRPr="00CB26EA">
              <w:rPr>
                <w:rFonts w:ascii="Arial"/>
              </w:rPr>
              <w:t>currently manufactured.</w:t>
            </w:r>
          </w:p>
        </w:tc>
        <w:tc>
          <w:tcPr>
            <w:tcW w:w="4988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6835F1EA" w14:textId="471558C7" w:rsidR="009E3EBC" w:rsidRPr="00CB26EA" w:rsidRDefault="002C17D3">
            <w:pPr>
              <w:pStyle w:val="TableParagraph"/>
              <w:ind w:left="104" w:right="151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 xml:space="preserve">Cast iron pipe </w:t>
            </w:r>
            <w:r w:rsidRPr="00CB26EA">
              <w:rPr>
                <w:rFonts w:ascii="Arial"/>
                <w:spacing w:val="-3"/>
              </w:rPr>
              <w:t xml:space="preserve">is </w:t>
            </w:r>
            <w:r w:rsidRPr="00CB26EA">
              <w:rPr>
                <w:rFonts w:ascii="Arial"/>
              </w:rPr>
              <w:t>extremely strong and durabl</w:t>
            </w:r>
            <w:r w:rsidR="00BF5B69" w:rsidRPr="00CB26EA">
              <w:rPr>
                <w:rFonts w:ascii="Arial"/>
              </w:rPr>
              <w:t>e</w:t>
            </w:r>
            <w:r w:rsidRPr="00CB26EA">
              <w:rPr>
                <w:rFonts w:ascii="Arial"/>
              </w:rPr>
              <w:t xml:space="preserve"> but </w:t>
            </w:r>
            <w:r w:rsidRPr="00CB26EA">
              <w:rPr>
                <w:rFonts w:ascii="Arial"/>
                <w:spacing w:val="-3"/>
              </w:rPr>
              <w:t xml:space="preserve">is </w:t>
            </w:r>
            <w:r w:rsidRPr="00CB26EA">
              <w:rPr>
                <w:rFonts w:ascii="Arial"/>
              </w:rPr>
              <w:t>quite brittle and if accidentally knocked will easily</w:t>
            </w:r>
            <w:r w:rsidRPr="00CB26EA">
              <w:rPr>
                <w:rFonts w:ascii="Arial"/>
                <w:spacing w:val="-4"/>
              </w:rPr>
              <w:t xml:space="preserve"> </w:t>
            </w:r>
            <w:r w:rsidRPr="00CB26EA">
              <w:rPr>
                <w:rFonts w:ascii="Arial"/>
              </w:rPr>
              <w:t>break.</w:t>
            </w:r>
          </w:p>
        </w:tc>
      </w:tr>
      <w:tr w:rsidR="009E3EBC" w:rsidRPr="00FA6903" w14:paraId="0265AF16" w14:textId="77777777">
        <w:trPr>
          <w:trHeight w:hRule="exact" w:val="912"/>
        </w:trPr>
        <w:tc>
          <w:tcPr>
            <w:tcW w:w="3076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0D6A6811" w14:textId="77777777" w:rsidR="009E3EBC" w:rsidRPr="00CB26EA" w:rsidRDefault="002C17D3">
            <w:pPr>
              <w:pStyle w:val="TableParagraph"/>
              <w:spacing w:before="171"/>
              <w:ind w:left="104" w:right="902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  <w:i/>
              </w:rPr>
              <w:t>Polyvinyl chloride (known as</w:t>
            </w:r>
            <w:r w:rsidRPr="00CB26EA">
              <w:rPr>
                <w:rFonts w:ascii="Arial"/>
                <w:i/>
                <w:spacing w:val="-4"/>
              </w:rPr>
              <w:t xml:space="preserve"> </w:t>
            </w:r>
            <w:r w:rsidRPr="009C1DC5">
              <w:rPr>
                <w:rFonts w:ascii="Arial"/>
                <w:b/>
                <w:i/>
              </w:rPr>
              <w:t>PVC</w:t>
            </w:r>
            <w:r w:rsidRPr="00CB26EA">
              <w:rPr>
                <w:rFonts w:ascii="Arial"/>
                <w:i/>
              </w:rPr>
              <w:t>)</w:t>
            </w:r>
          </w:p>
        </w:tc>
        <w:tc>
          <w:tcPr>
            <w:tcW w:w="1516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F4B083"/>
            </w:tcBorders>
          </w:tcPr>
          <w:p w14:paraId="46270D59" w14:textId="77777777" w:rsidR="009E3EBC" w:rsidRPr="00CB26EA" w:rsidRDefault="009E3EBC">
            <w:pPr>
              <w:pStyle w:val="TableParagraph"/>
              <w:spacing w:before="11"/>
              <w:rPr>
                <w:rFonts w:ascii="Arial" w:eastAsia="Arial" w:hAnsi="Arial" w:cs="Arial"/>
                <w:bCs/>
                <w:i/>
              </w:rPr>
            </w:pPr>
          </w:p>
          <w:p w14:paraId="6337D982" w14:textId="77777777" w:rsidR="009E3EBC" w:rsidRPr="00CB26EA" w:rsidRDefault="002C17D3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50-80</w:t>
            </w:r>
            <w:r w:rsidRPr="00CB26EA">
              <w:rPr>
                <w:rFonts w:ascii="Arial"/>
                <w:spacing w:val="-2"/>
              </w:rPr>
              <w:t xml:space="preserve"> </w:t>
            </w:r>
            <w:r w:rsidRPr="00CB26EA">
              <w:rPr>
                <w:rFonts w:ascii="Arial"/>
              </w:rPr>
              <w:t>yrs.</w:t>
            </w:r>
          </w:p>
        </w:tc>
        <w:tc>
          <w:tcPr>
            <w:tcW w:w="1764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F4B083"/>
            </w:tcBorders>
          </w:tcPr>
          <w:p w14:paraId="70A049AF" w14:textId="77777777" w:rsidR="009E3EBC" w:rsidRPr="00CB26EA" w:rsidRDefault="002C17D3">
            <w:pPr>
              <w:pStyle w:val="TableParagraph"/>
              <w:spacing w:before="69"/>
              <w:ind w:left="112" w:right="115"/>
              <w:jc w:val="center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 xml:space="preserve">Used </w:t>
            </w:r>
            <w:r w:rsidRPr="00CB26EA">
              <w:rPr>
                <w:rFonts w:ascii="Arial"/>
                <w:spacing w:val="-3"/>
              </w:rPr>
              <w:t xml:space="preserve">in </w:t>
            </w:r>
            <w:r w:rsidRPr="00CB26EA">
              <w:rPr>
                <w:rFonts w:ascii="Arial"/>
              </w:rPr>
              <w:t>the late 1960's to Present</w:t>
            </w:r>
          </w:p>
        </w:tc>
        <w:tc>
          <w:tcPr>
            <w:tcW w:w="4988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5037A945" w14:textId="77777777" w:rsidR="009E3EBC" w:rsidRPr="00CB26EA" w:rsidRDefault="002C17D3" w:rsidP="00AE0A96">
            <w:pPr>
              <w:pStyle w:val="TableParagraph"/>
              <w:spacing w:before="1"/>
              <w:ind w:left="104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Improper installation</w:t>
            </w:r>
            <w:r w:rsidRPr="00CB26EA">
              <w:rPr>
                <w:rFonts w:ascii="Arial"/>
                <w:spacing w:val="-15"/>
              </w:rPr>
              <w:t xml:space="preserve"> </w:t>
            </w:r>
            <w:r w:rsidRPr="00CB26EA">
              <w:rPr>
                <w:rFonts w:ascii="Arial"/>
              </w:rPr>
              <w:t>practices</w:t>
            </w:r>
            <w:r w:rsidR="00362C38" w:rsidRPr="00CB26EA">
              <w:rPr>
                <w:rFonts w:ascii="Arial"/>
              </w:rPr>
              <w:t xml:space="preserve"> </w:t>
            </w:r>
          </w:p>
        </w:tc>
      </w:tr>
      <w:tr w:rsidR="009E3EBC" w:rsidRPr="00FA6903" w14:paraId="32D3998D" w14:textId="77777777">
        <w:trPr>
          <w:trHeight w:hRule="exact" w:val="712"/>
        </w:trPr>
        <w:tc>
          <w:tcPr>
            <w:tcW w:w="3076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11FA8B81" w14:textId="2BFCEEC6" w:rsidR="009E3EBC" w:rsidRPr="009C1DC5" w:rsidRDefault="002C17D3">
            <w:pPr>
              <w:pStyle w:val="TableParagraph"/>
              <w:spacing w:before="211"/>
              <w:ind w:left="104"/>
              <w:rPr>
                <w:rFonts w:ascii="Arial" w:eastAsia="Arial" w:hAnsi="Arial" w:cs="Arial"/>
                <w:b/>
              </w:rPr>
            </w:pPr>
            <w:r w:rsidRPr="009C1DC5">
              <w:rPr>
                <w:rFonts w:ascii="Arial"/>
                <w:b/>
                <w:i/>
              </w:rPr>
              <w:t>Polybutylene</w:t>
            </w:r>
            <w:r w:rsidRPr="009C1DC5">
              <w:rPr>
                <w:rFonts w:ascii="Arial"/>
                <w:b/>
                <w:i/>
                <w:spacing w:val="-4"/>
              </w:rPr>
              <w:t xml:space="preserve"> </w:t>
            </w:r>
            <w:r w:rsidR="009C1DC5" w:rsidRPr="009C1DC5">
              <w:rPr>
                <w:rFonts w:ascii="Arial"/>
                <w:b/>
                <w:i/>
              </w:rPr>
              <w:t>P</w:t>
            </w:r>
            <w:r w:rsidRPr="009C1DC5">
              <w:rPr>
                <w:rFonts w:ascii="Arial"/>
                <w:b/>
                <w:i/>
              </w:rPr>
              <w:t>iping</w:t>
            </w:r>
          </w:p>
        </w:tc>
        <w:tc>
          <w:tcPr>
            <w:tcW w:w="1516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53C6834B" w14:textId="77777777" w:rsidR="009E3EBC" w:rsidRPr="00CB26EA" w:rsidRDefault="002C17D3">
            <w:pPr>
              <w:pStyle w:val="TableParagraph"/>
              <w:spacing w:before="97"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Fittings 25</w:t>
            </w:r>
            <w:r w:rsidRPr="00CB26EA">
              <w:rPr>
                <w:rFonts w:ascii="Arial"/>
                <w:spacing w:val="-9"/>
              </w:rPr>
              <w:t xml:space="preserve"> </w:t>
            </w:r>
            <w:r w:rsidRPr="00CB26EA">
              <w:rPr>
                <w:rFonts w:ascii="Arial"/>
              </w:rPr>
              <w:t>to</w:t>
            </w:r>
          </w:p>
          <w:p w14:paraId="01A7C445" w14:textId="77777777" w:rsidR="009E3EBC" w:rsidRPr="00CB26EA" w:rsidRDefault="002C17D3">
            <w:pPr>
              <w:pStyle w:val="TableParagraph"/>
              <w:spacing w:line="252" w:lineRule="exact"/>
              <w:ind w:left="1"/>
              <w:jc w:val="center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30</w:t>
            </w:r>
            <w:r w:rsidRPr="00CB26EA">
              <w:rPr>
                <w:rFonts w:ascii="Arial"/>
                <w:spacing w:val="-2"/>
              </w:rPr>
              <w:t xml:space="preserve"> </w:t>
            </w:r>
            <w:r w:rsidRPr="00CB26EA">
              <w:rPr>
                <w:rFonts w:ascii="Arial"/>
              </w:rPr>
              <w:t>yrs.</w:t>
            </w:r>
          </w:p>
        </w:tc>
        <w:tc>
          <w:tcPr>
            <w:tcW w:w="1764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1C212D63" w14:textId="4945D05B" w:rsidR="009E3EBC" w:rsidRPr="00CB26EA" w:rsidRDefault="002C17D3">
            <w:pPr>
              <w:pStyle w:val="TableParagraph"/>
              <w:spacing w:before="97"/>
              <w:ind w:left="392" w:right="169" w:hanging="220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 xml:space="preserve">1970s </w:t>
            </w:r>
            <w:r w:rsidR="00025D56" w:rsidRPr="00CB26EA">
              <w:rPr>
                <w:rFonts w:ascii="Arial"/>
              </w:rPr>
              <w:t>into</w:t>
            </w:r>
            <w:r w:rsidRPr="00CB26EA">
              <w:rPr>
                <w:rFonts w:ascii="Arial"/>
              </w:rPr>
              <w:t xml:space="preserve"> the</w:t>
            </w:r>
            <w:r w:rsidRPr="00CB26EA">
              <w:rPr>
                <w:rFonts w:ascii="Arial"/>
                <w:spacing w:val="-1"/>
              </w:rPr>
              <w:t xml:space="preserve"> </w:t>
            </w:r>
            <w:r w:rsidR="00BF5B69" w:rsidRPr="00CB26EA">
              <w:rPr>
                <w:rFonts w:ascii="Arial"/>
                <w:spacing w:val="-1"/>
              </w:rPr>
              <w:t>early</w:t>
            </w:r>
            <w:r w:rsidRPr="00CB26EA">
              <w:rPr>
                <w:rFonts w:ascii="Arial"/>
              </w:rPr>
              <w:t>1990</w:t>
            </w:r>
            <w:r w:rsidR="00025D56" w:rsidRPr="00CB26EA">
              <w:rPr>
                <w:rFonts w:ascii="Arial"/>
              </w:rPr>
              <w:t>’</w:t>
            </w:r>
            <w:r w:rsidRPr="00CB26EA">
              <w:rPr>
                <w:rFonts w:ascii="Arial"/>
              </w:rPr>
              <w:t>s</w:t>
            </w:r>
          </w:p>
        </w:tc>
        <w:tc>
          <w:tcPr>
            <w:tcW w:w="4988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3FD6E9C9" w14:textId="567E4C8D" w:rsidR="009E3EBC" w:rsidRPr="00CB26EA" w:rsidRDefault="002C17D3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Prone to</w:t>
            </w:r>
            <w:r w:rsidRPr="00CB26EA">
              <w:rPr>
                <w:rFonts w:ascii="Arial"/>
                <w:spacing w:val="-4"/>
              </w:rPr>
              <w:t xml:space="preserve"> </w:t>
            </w:r>
            <w:r w:rsidRPr="00CB26EA">
              <w:rPr>
                <w:rFonts w:ascii="Arial"/>
              </w:rPr>
              <w:t>breakage</w:t>
            </w:r>
            <w:r w:rsidR="00072A76" w:rsidRPr="00CB26EA">
              <w:rPr>
                <w:rFonts w:ascii="Arial"/>
              </w:rPr>
              <w:t xml:space="preserve"> in pipe and fittings</w:t>
            </w:r>
          </w:p>
        </w:tc>
      </w:tr>
      <w:tr w:rsidR="009E3EBC" w:rsidRPr="00FA6903" w14:paraId="2A1424AB" w14:textId="77777777">
        <w:trPr>
          <w:trHeight w:hRule="exact" w:val="884"/>
        </w:trPr>
        <w:tc>
          <w:tcPr>
            <w:tcW w:w="3076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7AB689FD" w14:textId="77777777" w:rsidR="009E3EBC" w:rsidRPr="00CB26EA" w:rsidRDefault="009E3EBC">
            <w:pPr>
              <w:pStyle w:val="TableParagraph"/>
              <w:spacing w:before="7"/>
              <w:rPr>
                <w:rFonts w:ascii="Arial" w:eastAsia="Arial" w:hAnsi="Arial" w:cs="Arial"/>
                <w:bCs/>
                <w:i/>
              </w:rPr>
            </w:pPr>
          </w:p>
          <w:p w14:paraId="47D8B1F6" w14:textId="77777777" w:rsidR="009E3EBC" w:rsidRPr="009C1DC5" w:rsidRDefault="002C17D3">
            <w:pPr>
              <w:pStyle w:val="TableParagraph"/>
              <w:ind w:left="104"/>
              <w:rPr>
                <w:rFonts w:ascii="Arial" w:eastAsia="Arial" w:hAnsi="Arial" w:cs="Arial"/>
                <w:b/>
              </w:rPr>
            </w:pPr>
            <w:r w:rsidRPr="009C1DC5">
              <w:rPr>
                <w:rFonts w:ascii="Arial"/>
                <w:b/>
                <w:i/>
              </w:rPr>
              <w:t>Lead</w:t>
            </w:r>
          </w:p>
        </w:tc>
        <w:tc>
          <w:tcPr>
            <w:tcW w:w="1516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F4B083"/>
            </w:tcBorders>
          </w:tcPr>
          <w:p w14:paraId="5F2FF85E" w14:textId="77777777" w:rsidR="009E3EBC" w:rsidRPr="00CB26EA" w:rsidRDefault="009E3EBC">
            <w:pPr>
              <w:pStyle w:val="TableParagraph"/>
              <w:spacing w:before="11"/>
              <w:rPr>
                <w:rFonts w:ascii="Arial" w:eastAsia="Arial" w:hAnsi="Arial" w:cs="Arial"/>
                <w:bCs/>
                <w:i/>
              </w:rPr>
            </w:pPr>
          </w:p>
          <w:p w14:paraId="4E580B5C" w14:textId="77777777" w:rsidR="009E3EBC" w:rsidRPr="00CB26EA" w:rsidRDefault="002C17D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100</w:t>
            </w:r>
            <w:r w:rsidRPr="00CB26EA">
              <w:rPr>
                <w:rFonts w:ascii="Arial"/>
                <w:spacing w:val="-1"/>
              </w:rPr>
              <w:t xml:space="preserve"> </w:t>
            </w:r>
            <w:r w:rsidRPr="00CB26EA">
              <w:rPr>
                <w:rFonts w:ascii="Arial"/>
              </w:rPr>
              <w:t>yrs.</w:t>
            </w:r>
          </w:p>
        </w:tc>
        <w:tc>
          <w:tcPr>
            <w:tcW w:w="1764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F4B083"/>
            </w:tcBorders>
          </w:tcPr>
          <w:p w14:paraId="22B8A0C4" w14:textId="77777777" w:rsidR="009E3EBC" w:rsidRPr="00CB26EA" w:rsidRDefault="002C17D3">
            <w:pPr>
              <w:pStyle w:val="TableParagraph"/>
              <w:spacing w:before="57"/>
              <w:ind w:left="239" w:right="240" w:firstLine="2"/>
              <w:jc w:val="center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 xml:space="preserve">used </w:t>
            </w:r>
            <w:r w:rsidRPr="00CB26EA">
              <w:rPr>
                <w:rFonts w:ascii="Arial"/>
                <w:spacing w:val="-3"/>
              </w:rPr>
              <w:t xml:space="preserve">in </w:t>
            </w:r>
            <w:r w:rsidRPr="00CB26EA">
              <w:rPr>
                <w:rFonts w:ascii="Arial"/>
              </w:rPr>
              <w:t>the early 1900</w:t>
            </w:r>
            <w:r w:rsidR="00025D56" w:rsidRPr="00CB26EA">
              <w:rPr>
                <w:rFonts w:ascii="Arial"/>
              </w:rPr>
              <w:t>’</w:t>
            </w:r>
            <w:r w:rsidRPr="00CB26EA">
              <w:rPr>
                <w:rFonts w:ascii="Arial"/>
              </w:rPr>
              <w:t>s</w:t>
            </w:r>
            <w:r w:rsidRPr="00CB26EA">
              <w:rPr>
                <w:rFonts w:ascii="Arial"/>
                <w:spacing w:val="-6"/>
              </w:rPr>
              <w:t xml:space="preserve"> </w:t>
            </w:r>
            <w:r w:rsidRPr="00CB26EA">
              <w:rPr>
                <w:rFonts w:ascii="Arial"/>
              </w:rPr>
              <w:t>- 1940</w:t>
            </w:r>
          </w:p>
        </w:tc>
        <w:tc>
          <w:tcPr>
            <w:tcW w:w="4988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1FFC389A" w14:textId="77777777" w:rsidR="009E3EBC" w:rsidRPr="00CB26EA" w:rsidRDefault="002C17D3">
            <w:pPr>
              <w:pStyle w:val="TableParagraph"/>
              <w:spacing w:before="1"/>
              <w:ind w:left="104" w:right="280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Have the water tested. If results show the lead content at 15 parts per billion (15 ppb) or more, replacement</w:t>
            </w:r>
            <w:r w:rsidRPr="00CB26EA">
              <w:rPr>
                <w:rFonts w:ascii="Arial"/>
                <w:spacing w:val="-8"/>
              </w:rPr>
              <w:t xml:space="preserve"> </w:t>
            </w:r>
            <w:r w:rsidRPr="00CB26EA">
              <w:rPr>
                <w:rFonts w:ascii="Arial"/>
              </w:rPr>
              <w:t>needed.</w:t>
            </w:r>
          </w:p>
        </w:tc>
      </w:tr>
      <w:tr w:rsidR="009E3EBC" w:rsidRPr="00FA6903" w14:paraId="2C74672F" w14:textId="77777777">
        <w:trPr>
          <w:trHeight w:hRule="exact" w:val="308"/>
        </w:trPr>
        <w:tc>
          <w:tcPr>
            <w:tcW w:w="3076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61CF7ADA" w14:textId="77777777" w:rsidR="009E3EBC" w:rsidRPr="009C1DC5" w:rsidRDefault="002C17D3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b/>
              </w:rPr>
            </w:pPr>
            <w:r w:rsidRPr="009C1DC5">
              <w:rPr>
                <w:rFonts w:ascii="Arial"/>
                <w:b/>
                <w:i/>
              </w:rPr>
              <w:t>CPVC</w:t>
            </w:r>
          </w:p>
        </w:tc>
        <w:tc>
          <w:tcPr>
            <w:tcW w:w="1516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6FA8E904" w14:textId="77777777" w:rsidR="009E3EBC" w:rsidRPr="00CB26EA" w:rsidRDefault="002C17D3">
            <w:pPr>
              <w:pStyle w:val="TableParagraph"/>
              <w:spacing w:before="21"/>
              <w:ind w:left="1"/>
              <w:jc w:val="center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50-80</w:t>
            </w:r>
            <w:r w:rsidRPr="00CB26EA">
              <w:rPr>
                <w:rFonts w:ascii="Arial"/>
                <w:spacing w:val="-2"/>
              </w:rPr>
              <w:t xml:space="preserve"> </w:t>
            </w:r>
            <w:r w:rsidRPr="00CB26EA">
              <w:rPr>
                <w:rFonts w:ascii="Arial"/>
              </w:rPr>
              <w:t>yrs.</w:t>
            </w:r>
          </w:p>
        </w:tc>
        <w:tc>
          <w:tcPr>
            <w:tcW w:w="1764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3E0026E7" w14:textId="77777777" w:rsidR="009E3EBC" w:rsidRPr="00CB26EA" w:rsidRDefault="002C17D3">
            <w:pPr>
              <w:pStyle w:val="TableParagraph"/>
              <w:spacing w:before="21"/>
              <w:ind w:left="156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1985 -</w:t>
            </w:r>
            <w:r w:rsidRPr="00CB26EA">
              <w:rPr>
                <w:rFonts w:ascii="Arial"/>
                <w:spacing w:val="-4"/>
              </w:rPr>
              <w:t xml:space="preserve"> </w:t>
            </w:r>
            <w:r w:rsidRPr="00CB26EA">
              <w:rPr>
                <w:rFonts w:ascii="Arial"/>
              </w:rPr>
              <w:t>Present</w:t>
            </w:r>
          </w:p>
        </w:tc>
        <w:tc>
          <w:tcPr>
            <w:tcW w:w="4988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26E14DDA" w14:textId="77777777" w:rsidR="009E3EBC" w:rsidRPr="00CB26EA" w:rsidRDefault="002C17D3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Improper installation</w:t>
            </w:r>
            <w:r w:rsidRPr="00CB26EA">
              <w:rPr>
                <w:rFonts w:ascii="Arial"/>
                <w:spacing w:val="-15"/>
              </w:rPr>
              <w:t xml:space="preserve"> </w:t>
            </w:r>
            <w:r w:rsidRPr="00CB26EA">
              <w:rPr>
                <w:rFonts w:ascii="Arial"/>
              </w:rPr>
              <w:t>practices</w:t>
            </w:r>
            <w:r w:rsidR="00AE0A96" w:rsidRPr="00CB26EA">
              <w:rPr>
                <w:rFonts w:ascii="Arial"/>
              </w:rPr>
              <w:t xml:space="preserve"> </w:t>
            </w:r>
          </w:p>
        </w:tc>
      </w:tr>
      <w:tr w:rsidR="009E3EBC" w:rsidRPr="00FA6903" w14:paraId="30BF8AC7" w14:textId="77777777">
        <w:trPr>
          <w:trHeight w:hRule="exact" w:val="1438"/>
        </w:trPr>
        <w:tc>
          <w:tcPr>
            <w:tcW w:w="3076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08A73864" w14:textId="77777777" w:rsidR="009E3EBC" w:rsidRPr="00CB26EA" w:rsidRDefault="009E3EBC">
            <w:pPr>
              <w:pStyle w:val="TableParagraph"/>
              <w:rPr>
                <w:rFonts w:ascii="Arial" w:eastAsia="Arial" w:hAnsi="Arial" w:cs="Arial"/>
                <w:bCs/>
                <w:i/>
              </w:rPr>
            </w:pPr>
          </w:p>
          <w:p w14:paraId="122AFE4B" w14:textId="77777777" w:rsidR="009E3EBC" w:rsidRPr="00CB26EA" w:rsidRDefault="009E3EBC">
            <w:pPr>
              <w:pStyle w:val="TableParagraph"/>
              <w:spacing w:before="7"/>
              <w:rPr>
                <w:rFonts w:ascii="Arial" w:eastAsia="Arial" w:hAnsi="Arial" w:cs="Arial"/>
                <w:bCs/>
                <w:i/>
              </w:rPr>
            </w:pPr>
          </w:p>
          <w:p w14:paraId="166A2BEF" w14:textId="77777777" w:rsidR="009E3EBC" w:rsidRPr="009C1DC5" w:rsidRDefault="002C17D3">
            <w:pPr>
              <w:pStyle w:val="TableParagraph"/>
              <w:ind w:left="104"/>
              <w:rPr>
                <w:rFonts w:ascii="Arial" w:eastAsia="Arial" w:hAnsi="Arial" w:cs="Arial"/>
                <w:b/>
              </w:rPr>
            </w:pPr>
            <w:r w:rsidRPr="009C1DC5">
              <w:rPr>
                <w:rFonts w:ascii="Arial"/>
                <w:b/>
                <w:i/>
                <w:spacing w:val="-2"/>
              </w:rPr>
              <w:t>ABS</w:t>
            </w:r>
          </w:p>
        </w:tc>
        <w:tc>
          <w:tcPr>
            <w:tcW w:w="1516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F4B083"/>
            </w:tcBorders>
          </w:tcPr>
          <w:p w14:paraId="02243B82" w14:textId="77777777" w:rsidR="009E3EBC" w:rsidRPr="00CB26EA" w:rsidRDefault="009E3EBC">
            <w:pPr>
              <w:pStyle w:val="TableParagraph"/>
              <w:rPr>
                <w:rFonts w:ascii="Arial" w:eastAsia="Arial" w:hAnsi="Arial" w:cs="Arial"/>
                <w:bCs/>
                <w:i/>
              </w:rPr>
            </w:pPr>
          </w:p>
          <w:p w14:paraId="430B88DF" w14:textId="77777777" w:rsidR="009E3EBC" w:rsidRPr="00CB26EA" w:rsidRDefault="009E3EBC">
            <w:pPr>
              <w:pStyle w:val="TableParagraph"/>
              <w:spacing w:before="11"/>
              <w:rPr>
                <w:rFonts w:ascii="Arial" w:eastAsia="Arial" w:hAnsi="Arial" w:cs="Arial"/>
                <w:bCs/>
                <w:i/>
              </w:rPr>
            </w:pPr>
          </w:p>
          <w:p w14:paraId="2C8EB805" w14:textId="77777777" w:rsidR="009E3EBC" w:rsidRPr="00CB26EA" w:rsidRDefault="002C17D3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50-80</w:t>
            </w:r>
            <w:r w:rsidRPr="00CB26EA">
              <w:rPr>
                <w:rFonts w:ascii="Arial"/>
                <w:spacing w:val="-2"/>
              </w:rPr>
              <w:t xml:space="preserve"> </w:t>
            </w:r>
            <w:r w:rsidRPr="00CB26EA">
              <w:rPr>
                <w:rFonts w:ascii="Arial"/>
              </w:rPr>
              <w:t>yrs.</w:t>
            </w:r>
          </w:p>
        </w:tc>
        <w:tc>
          <w:tcPr>
            <w:tcW w:w="1764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F4B083"/>
            </w:tcBorders>
          </w:tcPr>
          <w:p w14:paraId="7A365C99" w14:textId="77777777" w:rsidR="009E3EBC" w:rsidRPr="00CB26EA" w:rsidRDefault="009E3EBC">
            <w:pPr>
              <w:pStyle w:val="TableParagraph"/>
              <w:rPr>
                <w:rFonts w:ascii="Arial" w:eastAsia="Arial" w:hAnsi="Arial" w:cs="Arial"/>
                <w:bCs/>
                <w:i/>
              </w:rPr>
            </w:pPr>
          </w:p>
          <w:p w14:paraId="128B500C" w14:textId="77777777" w:rsidR="009E3EBC" w:rsidRPr="00CB26EA" w:rsidRDefault="002C17D3">
            <w:pPr>
              <w:pStyle w:val="TableParagraph"/>
              <w:ind w:left="204" w:right="203"/>
              <w:jc w:val="center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  <w:spacing w:val="-1"/>
              </w:rPr>
              <w:t>manufactured</w:t>
            </w:r>
            <w:r w:rsidRPr="00CB26EA">
              <w:rPr>
                <w:rFonts w:ascii="Arial"/>
              </w:rPr>
              <w:t xml:space="preserve"> </w:t>
            </w:r>
            <w:r w:rsidRPr="00CB26EA">
              <w:rPr>
                <w:rFonts w:ascii="Arial"/>
                <w:spacing w:val="-3"/>
              </w:rPr>
              <w:t xml:space="preserve">in </w:t>
            </w:r>
            <w:r w:rsidRPr="00CB26EA">
              <w:rPr>
                <w:rFonts w:ascii="Arial"/>
              </w:rPr>
              <w:t>the mid 1980's</w:t>
            </w:r>
          </w:p>
        </w:tc>
        <w:tc>
          <w:tcPr>
            <w:tcW w:w="4988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058A9695" w14:textId="77777777" w:rsidR="009E3EBC" w:rsidRPr="00CB26EA" w:rsidRDefault="002C17D3">
            <w:pPr>
              <w:pStyle w:val="TableParagraph"/>
              <w:spacing w:before="1"/>
              <w:ind w:left="104" w:right="310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  <w:color w:val="303030"/>
              </w:rPr>
              <w:t xml:space="preserve">Buyers should be particularly alert for leaks </w:t>
            </w:r>
            <w:r w:rsidRPr="00CB26EA">
              <w:rPr>
                <w:rFonts w:ascii="Arial"/>
                <w:color w:val="303030"/>
                <w:spacing w:val="-3"/>
              </w:rPr>
              <w:t xml:space="preserve">in </w:t>
            </w:r>
            <w:r w:rsidRPr="00CB26EA">
              <w:rPr>
                <w:rFonts w:ascii="Arial"/>
                <w:color w:val="303030"/>
              </w:rPr>
              <w:t>A</w:t>
            </w:r>
            <w:r w:rsidR="00025D56" w:rsidRPr="00CB26EA">
              <w:rPr>
                <w:rFonts w:ascii="Arial"/>
                <w:color w:val="303030"/>
              </w:rPr>
              <w:t>B</w:t>
            </w:r>
            <w:r w:rsidRPr="00CB26EA">
              <w:rPr>
                <w:rFonts w:ascii="Arial"/>
                <w:color w:val="303030"/>
              </w:rPr>
              <w:t>S black plastic drain, waste or vent</w:t>
            </w:r>
            <w:r w:rsidRPr="00CB26EA">
              <w:rPr>
                <w:rFonts w:ascii="Arial"/>
                <w:color w:val="303030"/>
                <w:spacing w:val="-7"/>
              </w:rPr>
              <w:t xml:space="preserve"> </w:t>
            </w:r>
            <w:r w:rsidRPr="00CB26EA">
              <w:rPr>
                <w:rFonts w:ascii="Arial"/>
                <w:color w:val="303030"/>
              </w:rPr>
              <w:t>piping.</w:t>
            </w:r>
          </w:p>
        </w:tc>
      </w:tr>
      <w:tr w:rsidR="009E3EBC" w:rsidRPr="00FA6903" w14:paraId="53F6F5FD" w14:textId="77777777">
        <w:trPr>
          <w:trHeight w:hRule="exact" w:val="1314"/>
        </w:trPr>
        <w:tc>
          <w:tcPr>
            <w:tcW w:w="3076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3F3BB40F" w14:textId="77777777" w:rsidR="009E3EBC" w:rsidRPr="00CB26EA" w:rsidRDefault="009E3EBC">
            <w:pPr>
              <w:pStyle w:val="TableParagraph"/>
              <w:rPr>
                <w:rFonts w:ascii="Arial" w:eastAsia="Arial" w:hAnsi="Arial" w:cs="Arial"/>
                <w:bCs/>
                <w:i/>
              </w:rPr>
            </w:pPr>
          </w:p>
          <w:p w14:paraId="70776D07" w14:textId="77777777" w:rsidR="009E3EBC" w:rsidRPr="00CB26EA" w:rsidRDefault="009E3EBC">
            <w:pPr>
              <w:pStyle w:val="TableParagraph"/>
              <w:spacing w:before="3"/>
              <w:rPr>
                <w:rFonts w:ascii="Arial" w:eastAsia="Arial" w:hAnsi="Arial" w:cs="Arial"/>
                <w:bCs/>
                <w:i/>
              </w:rPr>
            </w:pPr>
          </w:p>
          <w:p w14:paraId="309E8D9F" w14:textId="77777777" w:rsidR="009E3EBC" w:rsidRPr="009C1DC5" w:rsidRDefault="002C17D3">
            <w:pPr>
              <w:pStyle w:val="TableParagraph"/>
              <w:ind w:left="104"/>
              <w:rPr>
                <w:rFonts w:ascii="Arial" w:eastAsia="Arial" w:hAnsi="Arial" w:cs="Arial"/>
                <w:b/>
              </w:rPr>
            </w:pPr>
            <w:r w:rsidRPr="009C1DC5">
              <w:rPr>
                <w:rFonts w:ascii="Arial"/>
                <w:b/>
                <w:i/>
              </w:rPr>
              <w:t>PEX</w:t>
            </w:r>
          </w:p>
        </w:tc>
        <w:tc>
          <w:tcPr>
            <w:tcW w:w="1516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4DABCBC7" w14:textId="77777777" w:rsidR="009E3EBC" w:rsidRPr="00CB26EA" w:rsidRDefault="009E3EBC">
            <w:pPr>
              <w:pStyle w:val="TableParagraph"/>
              <w:rPr>
                <w:rFonts w:ascii="Arial" w:eastAsia="Arial" w:hAnsi="Arial" w:cs="Arial"/>
                <w:bCs/>
                <w:i/>
              </w:rPr>
            </w:pPr>
          </w:p>
          <w:p w14:paraId="52B561EA" w14:textId="77777777" w:rsidR="009E3EBC" w:rsidRPr="00CB26EA" w:rsidRDefault="009E3EBC">
            <w:pPr>
              <w:pStyle w:val="TableParagraph"/>
              <w:spacing w:before="6"/>
              <w:rPr>
                <w:rFonts w:ascii="Arial" w:eastAsia="Arial" w:hAnsi="Arial" w:cs="Arial"/>
                <w:bCs/>
                <w:i/>
              </w:rPr>
            </w:pPr>
          </w:p>
          <w:p w14:paraId="137A38EF" w14:textId="77777777" w:rsidR="009E3EBC" w:rsidRPr="00CB26EA" w:rsidRDefault="002C17D3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40</w:t>
            </w:r>
            <w:r w:rsidRPr="00CB26EA">
              <w:rPr>
                <w:rFonts w:ascii="Arial"/>
                <w:spacing w:val="-2"/>
              </w:rPr>
              <w:t xml:space="preserve"> </w:t>
            </w:r>
            <w:r w:rsidRPr="00CB26EA">
              <w:rPr>
                <w:rFonts w:ascii="Arial"/>
              </w:rPr>
              <w:t>yrs.</w:t>
            </w:r>
          </w:p>
        </w:tc>
        <w:tc>
          <w:tcPr>
            <w:tcW w:w="1764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52E6E404" w14:textId="77777777" w:rsidR="009E3EBC" w:rsidRPr="00CB26EA" w:rsidRDefault="009E3EBC">
            <w:pPr>
              <w:pStyle w:val="TableParagraph"/>
              <w:rPr>
                <w:rFonts w:ascii="Arial" w:eastAsia="Arial" w:hAnsi="Arial" w:cs="Arial"/>
                <w:bCs/>
                <w:i/>
              </w:rPr>
            </w:pPr>
          </w:p>
          <w:p w14:paraId="7EC65A52" w14:textId="77777777" w:rsidR="009E3EBC" w:rsidRPr="00CB26EA" w:rsidRDefault="002C17D3">
            <w:pPr>
              <w:pStyle w:val="TableParagraph"/>
              <w:spacing w:before="142" w:line="242" w:lineRule="auto"/>
              <w:ind w:left="496" w:right="264" w:hanging="232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Late 1990s - Present</w:t>
            </w:r>
          </w:p>
        </w:tc>
        <w:tc>
          <w:tcPr>
            <w:tcW w:w="4988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1A83F912" w14:textId="77777777" w:rsidR="009E3EBC" w:rsidRPr="00CB26EA" w:rsidRDefault="002C17D3">
            <w:pPr>
              <w:pStyle w:val="TableParagraph"/>
              <w:ind w:left="104" w:right="325"/>
              <w:rPr>
                <w:rFonts w:ascii="Arial" w:eastAsia="Arial" w:hAnsi="Arial" w:cs="Arial"/>
              </w:rPr>
            </w:pPr>
            <w:r w:rsidRPr="00CB26EA">
              <w:rPr>
                <w:rFonts w:ascii="Arial"/>
              </w:rPr>
              <w:t>The pipe can fail when exposed to chlorine within the water, or over exposure to sunlight before installation. The leading cause of</w:t>
            </w:r>
            <w:r w:rsidRPr="00CB26EA">
              <w:rPr>
                <w:rFonts w:ascii="Arial"/>
                <w:spacing w:val="-25"/>
              </w:rPr>
              <w:t xml:space="preserve"> </w:t>
            </w:r>
            <w:r w:rsidRPr="00CB26EA">
              <w:rPr>
                <w:rFonts w:ascii="Arial"/>
              </w:rPr>
              <w:t xml:space="preserve">failure </w:t>
            </w:r>
            <w:r w:rsidRPr="00CB26EA">
              <w:rPr>
                <w:rFonts w:ascii="Arial"/>
                <w:spacing w:val="-3"/>
              </w:rPr>
              <w:t xml:space="preserve">in </w:t>
            </w:r>
            <w:r w:rsidRPr="00CB26EA">
              <w:rPr>
                <w:rFonts w:ascii="Arial"/>
              </w:rPr>
              <w:t xml:space="preserve">a brass fitting used </w:t>
            </w:r>
            <w:r w:rsidRPr="00CB26EA">
              <w:rPr>
                <w:rFonts w:ascii="Arial"/>
                <w:spacing w:val="-3"/>
              </w:rPr>
              <w:t xml:space="preserve">with </w:t>
            </w:r>
            <w:r w:rsidRPr="00CB26EA">
              <w:rPr>
                <w:rFonts w:ascii="Arial"/>
              </w:rPr>
              <w:t xml:space="preserve">PEX </w:t>
            </w:r>
            <w:r w:rsidRPr="00CB26EA">
              <w:rPr>
                <w:rFonts w:ascii="Arial"/>
                <w:spacing w:val="-3"/>
              </w:rPr>
              <w:t xml:space="preserve">is </w:t>
            </w:r>
            <w:r w:rsidRPr="00CB26EA">
              <w:rPr>
                <w:rFonts w:ascii="Arial"/>
              </w:rPr>
              <w:t>caused by dezincification</w:t>
            </w:r>
          </w:p>
        </w:tc>
      </w:tr>
    </w:tbl>
    <w:p w14:paraId="4447CB91" w14:textId="77777777" w:rsidR="009E3EBC" w:rsidRDefault="009E3EBC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11595FA8" w14:textId="77777777" w:rsidR="009E3EBC" w:rsidRDefault="009E3EBC">
      <w:pPr>
        <w:spacing w:before="1"/>
        <w:rPr>
          <w:rFonts w:ascii="Arial" w:eastAsia="Arial" w:hAnsi="Arial" w:cs="Arial"/>
          <w:b/>
          <w:bCs/>
          <w:i/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8010"/>
      </w:tblGrid>
      <w:tr w:rsidR="009E3EBC" w14:paraId="13AA95CE" w14:textId="77777777">
        <w:trPr>
          <w:trHeight w:hRule="exact" w:val="470"/>
        </w:trPr>
        <w:tc>
          <w:tcPr>
            <w:tcW w:w="11348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ED7D31"/>
          </w:tcPr>
          <w:p w14:paraId="2CB76BAD" w14:textId="77777777" w:rsidR="009E3EBC" w:rsidRPr="00FA6903" w:rsidRDefault="002C17D3">
            <w:pPr>
              <w:pStyle w:val="TableParagraph"/>
              <w:spacing w:line="408" w:lineRule="exact"/>
              <w:ind w:left="104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  <w:b/>
              </w:rPr>
              <w:t>Garage</w:t>
            </w:r>
          </w:p>
        </w:tc>
      </w:tr>
      <w:tr w:rsidR="009E3EBC" w14:paraId="1ED18D0E" w14:textId="77777777">
        <w:trPr>
          <w:trHeight w:hRule="exact" w:val="414"/>
        </w:trPr>
        <w:tc>
          <w:tcPr>
            <w:tcW w:w="3338" w:type="dxa"/>
            <w:tcBorders>
              <w:top w:val="single" w:sz="5" w:space="0" w:color="FFFFFF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1241BE08" w14:textId="77777777" w:rsidR="009E3EBC" w:rsidRPr="00FA6903" w:rsidRDefault="002C17D3">
            <w:pPr>
              <w:pStyle w:val="TableParagraph"/>
              <w:spacing w:line="336" w:lineRule="exact"/>
              <w:ind w:left="104"/>
              <w:rPr>
                <w:rFonts w:ascii="Algerian" w:eastAsia="Arial" w:hAnsi="Algerian" w:cs="Arial"/>
              </w:rPr>
            </w:pPr>
            <w:r w:rsidRPr="00FA6903">
              <w:rPr>
                <w:rFonts w:ascii="Algerian" w:hAnsi="Algerian"/>
                <w:b/>
                <w:color w:val="44546A"/>
              </w:rPr>
              <w:t>Type</w:t>
            </w:r>
          </w:p>
        </w:tc>
        <w:tc>
          <w:tcPr>
            <w:tcW w:w="8010" w:type="dxa"/>
            <w:tcBorders>
              <w:top w:val="single" w:sz="5" w:space="0" w:color="FFFFFF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7F23E33D" w14:textId="77777777" w:rsidR="009E3EBC" w:rsidRPr="00FA6903" w:rsidRDefault="002C17D3">
            <w:pPr>
              <w:pStyle w:val="TableParagraph"/>
              <w:spacing w:line="336" w:lineRule="exact"/>
              <w:ind w:left="104"/>
              <w:rPr>
                <w:rFonts w:ascii="Algerian" w:eastAsia="Arial" w:hAnsi="Algerian" w:cs="Arial"/>
              </w:rPr>
            </w:pPr>
            <w:r w:rsidRPr="00FA6903">
              <w:rPr>
                <w:rFonts w:ascii="Algerian" w:hAnsi="Algerian"/>
                <w:b/>
                <w:color w:val="44546A"/>
              </w:rPr>
              <w:t>Typical Life</w:t>
            </w:r>
            <w:r w:rsidRPr="00FA6903">
              <w:rPr>
                <w:rFonts w:ascii="Algerian" w:hAnsi="Algerian"/>
                <w:b/>
                <w:color w:val="44546A"/>
                <w:spacing w:val="-3"/>
              </w:rPr>
              <w:t xml:space="preserve"> </w:t>
            </w:r>
            <w:r w:rsidRPr="00FA6903">
              <w:rPr>
                <w:rFonts w:ascii="Algerian" w:hAnsi="Algerian"/>
                <w:b/>
                <w:color w:val="44546A"/>
              </w:rPr>
              <w:t>Span</w:t>
            </w:r>
          </w:p>
        </w:tc>
      </w:tr>
      <w:tr w:rsidR="009E3EBC" w14:paraId="255D15B1" w14:textId="77777777">
        <w:trPr>
          <w:trHeight w:hRule="exact" w:val="326"/>
        </w:trPr>
        <w:tc>
          <w:tcPr>
            <w:tcW w:w="3338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681D0928" w14:textId="77777777" w:rsidR="009E3EBC" w:rsidRPr="00FA6903" w:rsidRDefault="002C17D3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  <w:b/>
              </w:rPr>
              <w:t>Garage</w:t>
            </w:r>
            <w:r w:rsidRPr="00FA6903">
              <w:rPr>
                <w:rFonts w:ascii="Arial"/>
                <w:b/>
                <w:spacing w:val="-3"/>
              </w:rPr>
              <w:t xml:space="preserve"> </w:t>
            </w:r>
            <w:r w:rsidRPr="00FA6903">
              <w:rPr>
                <w:rFonts w:ascii="Arial"/>
                <w:b/>
              </w:rPr>
              <w:t>Doors</w:t>
            </w:r>
          </w:p>
        </w:tc>
        <w:tc>
          <w:tcPr>
            <w:tcW w:w="8010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3CF530C7" w14:textId="77777777" w:rsidR="009E3EBC" w:rsidRPr="00D24351" w:rsidRDefault="002C17D3">
            <w:pPr>
              <w:pStyle w:val="TableParagraph"/>
              <w:spacing w:before="2"/>
              <w:ind w:right="3456"/>
              <w:jc w:val="right"/>
              <w:rPr>
                <w:rFonts w:ascii="Arial" w:eastAsia="Calibri" w:hAnsi="Arial" w:cs="Arial"/>
              </w:rPr>
            </w:pPr>
            <w:r w:rsidRPr="00D24351">
              <w:rPr>
                <w:rFonts w:ascii="Arial" w:hAnsi="Arial" w:cs="Arial"/>
              </w:rPr>
              <w:t>20 to 25</w:t>
            </w:r>
            <w:r w:rsidRPr="00D24351">
              <w:rPr>
                <w:rFonts w:ascii="Arial" w:hAnsi="Arial" w:cs="Arial"/>
                <w:spacing w:val="-8"/>
              </w:rPr>
              <w:t xml:space="preserve"> </w:t>
            </w:r>
            <w:r w:rsidRPr="00D24351">
              <w:rPr>
                <w:rFonts w:ascii="Arial" w:hAnsi="Arial" w:cs="Arial"/>
              </w:rPr>
              <w:t>yrs.</w:t>
            </w:r>
          </w:p>
        </w:tc>
      </w:tr>
      <w:tr w:rsidR="009E3EBC" w14:paraId="7B5C66E6" w14:textId="77777777">
        <w:trPr>
          <w:trHeight w:hRule="exact" w:val="310"/>
        </w:trPr>
        <w:tc>
          <w:tcPr>
            <w:tcW w:w="3338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7F15E124" w14:textId="77777777" w:rsidR="009E3EBC" w:rsidRPr="00FA6903" w:rsidRDefault="002C17D3">
            <w:pPr>
              <w:pStyle w:val="TableParagraph"/>
              <w:spacing w:line="249" w:lineRule="exact"/>
              <w:ind w:left="104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  <w:b/>
              </w:rPr>
              <w:t>Garage Door</w:t>
            </w:r>
            <w:r w:rsidRPr="00FA6903">
              <w:rPr>
                <w:rFonts w:ascii="Arial"/>
                <w:b/>
                <w:spacing w:val="-6"/>
              </w:rPr>
              <w:t xml:space="preserve"> </w:t>
            </w:r>
            <w:r w:rsidRPr="00FA6903">
              <w:rPr>
                <w:rFonts w:ascii="Arial"/>
                <w:b/>
              </w:rPr>
              <w:t>Openers</w:t>
            </w:r>
          </w:p>
        </w:tc>
        <w:tc>
          <w:tcPr>
            <w:tcW w:w="8010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056B2AFA" w14:textId="77777777" w:rsidR="009E3EBC" w:rsidRPr="00D24351" w:rsidRDefault="002C17D3">
            <w:pPr>
              <w:pStyle w:val="TableParagraph"/>
              <w:ind w:right="3456"/>
              <w:jc w:val="right"/>
              <w:rPr>
                <w:rFonts w:ascii="Arial" w:eastAsia="Calibri" w:hAnsi="Arial" w:cs="Arial"/>
              </w:rPr>
            </w:pPr>
            <w:r w:rsidRPr="00D24351">
              <w:rPr>
                <w:rFonts w:ascii="Arial" w:hAnsi="Arial" w:cs="Arial"/>
              </w:rPr>
              <w:t>10 to 15</w:t>
            </w:r>
            <w:r w:rsidRPr="00D24351">
              <w:rPr>
                <w:rFonts w:ascii="Arial" w:hAnsi="Arial" w:cs="Arial"/>
                <w:spacing w:val="-8"/>
              </w:rPr>
              <w:t xml:space="preserve"> </w:t>
            </w:r>
            <w:r w:rsidRPr="00D24351">
              <w:rPr>
                <w:rFonts w:ascii="Arial" w:hAnsi="Arial" w:cs="Arial"/>
              </w:rPr>
              <w:t>yrs.</w:t>
            </w:r>
          </w:p>
        </w:tc>
      </w:tr>
      <w:tr w:rsidR="009E3EBC" w14:paraId="58C9EA3A" w14:textId="77777777">
        <w:trPr>
          <w:trHeight w:hRule="exact" w:val="114"/>
        </w:trPr>
        <w:tc>
          <w:tcPr>
            <w:tcW w:w="11348" w:type="dxa"/>
            <w:gridSpan w:val="2"/>
            <w:tcBorders>
              <w:top w:val="single" w:sz="3" w:space="0" w:color="F4B083"/>
              <w:left w:val="nil"/>
              <w:bottom w:val="nil"/>
              <w:right w:val="nil"/>
            </w:tcBorders>
          </w:tcPr>
          <w:p w14:paraId="22E47A98" w14:textId="77777777" w:rsidR="004E2213" w:rsidRDefault="004E2213"/>
          <w:p w14:paraId="323FE892" w14:textId="77777777" w:rsidR="009E3EBC" w:rsidRPr="004E2213" w:rsidRDefault="009E3EBC" w:rsidP="004E2213">
            <w:pPr>
              <w:jc w:val="center"/>
            </w:pPr>
          </w:p>
        </w:tc>
      </w:tr>
    </w:tbl>
    <w:p w14:paraId="552B8DF5" w14:textId="77777777" w:rsidR="009E3EBC" w:rsidRDefault="009E3EBC">
      <w:pPr>
        <w:sectPr w:rsidR="009E3EBC" w:rsidSect="002673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60" w:right="320" w:bottom="780" w:left="340" w:header="132" w:footer="581" w:gutter="0"/>
          <w:cols w:space="720"/>
        </w:sectPr>
      </w:pPr>
    </w:p>
    <w:p w14:paraId="02F1D683" w14:textId="77777777" w:rsidR="009E3EBC" w:rsidRDefault="009E3EBC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1796"/>
        <w:gridCol w:w="452"/>
        <w:gridCol w:w="3384"/>
        <w:gridCol w:w="2378"/>
      </w:tblGrid>
      <w:tr w:rsidR="009E3EBC" w14:paraId="1A90A5B4" w14:textId="77777777">
        <w:trPr>
          <w:trHeight w:hRule="exact" w:val="418"/>
        </w:trPr>
        <w:tc>
          <w:tcPr>
            <w:tcW w:w="5134" w:type="dxa"/>
            <w:gridSpan w:val="2"/>
            <w:tcBorders>
              <w:top w:val="nil"/>
              <w:left w:val="single" w:sz="3" w:space="0" w:color="000000"/>
              <w:bottom w:val="single" w:sz="5" w:space="0" w:color="FFFFFF"/>
              <w:right w:val="single" w:sz="3" w:space="0" w:color="000000"/>
            </w:tcBorders>
            <w:shd w:val="clear" w:color="auto" w:fill="ED7D31"/>
          </w:tcPr>
          <w:p w14:paraId="12BEFF4A" w14:textId="77777777" w:rsidR="009E3EBC" w:rsidRPr="00FA6903" w:rsidRDefault="00FA6903">
            <w:pPr>
              <w:pStyle w:val="TableParagraph"/>
              <w:spacing w:line="3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FA6903">
              <w:rPr>
                <w:rFonts w:ascii="Arial"/>
                <w:b/>
                <w:sz w:val="24"/>
                <w:szCs w:val="24"/>
              </w:rPr>
              <w:t>R</w:t>
            </w:r>
            <w:r w:rsidR="002C17D3" w:rsidRPr="00FA6903">
              <w:rPr>
                <w:rFonts w:ascii="Arial"/>
                <w:b/>
                <w:sz w:val="24"/>
                <w:szCs w:val="24"/>
              </w:rPr>
              <w:t>oofing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14:paraId="445466FE" w14:textId="77777777" w:rsidR="009E3EBC" w:rsidRPr="00FA6903" w:rsidRDefault="009E3EB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62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ED7D31"/>
          </w:tcPr>
          <w:p w14:paraId="74FFF616" w14:textId="77777777" w:rsidR="009E3EBC" w:rsidRPr="00FA6903" w:rsidRDefault="002C17D3">
            <w:pPr>
              <w:pStyle w:val="TableParagraph"/>
              <w:spacing w:line="3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FA6903">
              <w:rPr>
                <w:rFonts w:ascii="Arial"/>
                <w:b/>
                <w:sz w:val="24"/>
                <w:szCs w:val="24"/>
              </w:rPr>
              <w:t>Electrical</w:t>
            </w:r>
          </w:p>
        </w:tc>
      </w:tr>
      <w:tr w:rsidR="009E3EBC" w14:paraId="01BF80C6" w14:textId="77777777">
        <w:trPr>
          <w:trHeight w:hRule="exact" w:val="698"/>
        </w:trPr>
        <w:tc>
          <w:tcPr>
            <w:tcW w:w="3338" w:type="dxa"/>
            <w:tcBorders>
              <w:top w:val="single" w:sz="5" w:space="0" w:color="FFFFFF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3A3199AC" w14:textId="77777777" w:rsidR="009E3EBC" w:rsidRPr="00FA6903" w:rsidRDefault="002C17D3">
            <w:pPr>
              <w:pStyle w:val="TableParagraph"/>
              <w:spacing w:line="336" w:lineRule="exact"/>
              <w:ind w:left="104"/>
              <w:rPr>
                <w:rFonts w:ascii="Algerian" w:eastAsia="Arial" w:hAnsi="Algerian" w:cs="Arial"/>
              </w:rPr>
            </w:pPr>
            <w:r w:rsidRPr="00FA6903">
              <w:rPr>
                <w:rFonts w:ascii="Algerian" w:hAnsi="Algerian"/>
                <w:b/>
                <w:color w:val="44546A"/>
              </w:rPr>
              <w:t>Type</w:t>
            </w:r>
          </w:p>
        </w:tc>
        <w:tc>
          <w:tcPr>
            <w:tcW w:w="1796" w:type="dxa"/>
            <w:tcBorders>
              <w:top w:val="single" w:sz="5" w:space="0" w:color="FFFFFF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1BE12691" w14:textId="77777777" w:rsidR="009E3EBC" w:rsidRPr="00FA6903" w:rsidRDefault="002C17D3">
            <w:pPr>
              <w:pStyle w:val="TableParagraph"/>
              <w:ind w:left="216" w:right="214" w:firstLine="160"/>
              <w:rPr>
                <w:rFonts w:ascii="Algerian" w:eastAsia="Arial" w:hAnsi="Algerian" w:cs="Arial"/>
              </w:rPr>
            </w:pPr>
            <w:r w:rsidRPr="00FA6903">
              <w:rPr>
                <w:rFonts w:ascii="Algerian" w:hAnsi="Algerian"/>
                <w:b/>
                <w:color w:val="44546A"/>
              </w:rPr>
              <w:t>Typical Life</w:t>
            </w:r>
            <w:r w:rsidRPr="00FA6903">
              <w:rPr>
                <w:rFonts w:ascii="Algerian" w:hAnsi="Algerian"/>
                <w:b/>
                <w:color w:val="44546A"/>
                <w:spacing w:val="2"/>
              </w:rPr>
              <w:t xml:space="preserve"> </w:t>
            </w:r>
            <w:r w:rsidRPr="00FA6903">
              <w:rPr>
                <w:rFonts w:ascii="Algerian" w:hAnsi="Algerian"/>
                <w:b/>
                <w:color w:val="44546A"/>
              </w:rPr>
              <w:t>Span</w:t>
            </w:r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7913C4E" w14:textId="77777777" w:rsidR="009E3EBC" w:rsidRDefault="009E3EBC"/>
        </w:tc>
        <w:tc>
          <w:tcPr>
            <w:tcW w:w="3384" w:type="dxa"/>
            <w:tcBorders>
              <w:top w:val="nil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09C33596" w14:textId="77777777" w:rsidR="009E3EBC" w:rsidRPr="00FA6903" w:rsidRDefault="002C17D3">
            <w:pPr>
              <w:pStyle w:val="TableParagraph"/>
              <w:spacing w:line="342" w:lineRule="exact"/>
              <w:ind w:left="100"/>
              <w:rPr>
                <w:rFonts w:ascii="Algerian" w:eastAsia="Arial" w:hAnsi="Algerian" w:cs="Arial"/>
              </w:rPr>
            </w:pPr>
            <w:r w:rsidRPr="00FA6903">
              <w:rPr>
                <w:rFonts w:ascii="Algerian" w:hAnsi="Algerian"/>
                <w:b/>
                <w:color w:val="44546A"/>
              </w:rPr>
              <w:t>Type</w:t>
            </w:r>
          </w:p>
        </w:tc>
        <w:tc>
          <w:tcPr>
            <w:tcW w:w="2378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20EB6647" w14:textId="77777777" w:rsidR="009E3EBC" w:rsidRPr="00FA6903" w:rsidRDefault="002C17D3">
            <w:pPr>
              <w:pStyle w:val="TableParagraph"/>
              <w:ind w:left="503" w:right="508" w:firstLine="160"/>
              <w:rPr>
                <w:rFonts w:ascii="Algerian" w:eastAsia="Arial" w:hAnsi="Algerian" w:cs="Arial"/>
              </w:rPr>
            </w:pPr>
            <w:r w:rsidRPr="00FA6903">
              <w:rPr>
                <w:rFonts w:ascii="Algerian" w:hAnsi="Algerian"/>
                <w:b/>
                <w:color w:val="44546A"/>
              </w:rPr>
              <w:t>Typical Life</w:t>
            </w:r>
            <w:r w:rsidRPr="00FA6903">
              <w:rPr>
                <w:rFonts w:ascii="Algerian" w:hAnsi="Algerian"/>
                <w:b/>
                <w:color w:val="44546A"/>
                <w:spacing w:val="2"/>
              </w:rPr>
              <w:t xml:space="preserve"> </w:t>
            </w:r>
            <w:r w:rsidRPr="00FA6903">
              <w:rPr>
                <w:rFonts w:ascii="Algerian" w:hAnsi="Algerian"/>
                <w:b/>
                <w:color w:val="44546A"/>
              </w:rPr>
              <w:t>Span</w:t>
            </w:r>
          </w:p>
        </w:tc>
      </w:tr>
      <w:tr w:rsidR="009E3EBC" w14:paraId="5BA06F21" w14:textId="77777777">
        <w:trPr>
          <w:trHeight w:hRule="exact" w:val="598"/>
        </w:trPr>
        <w:tc>
          <w:tcPr>
            <w:tcW w:w="3338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2ABBCA47" w14:textId="77777777" w:rsidR="009E3EBC" w:rsidRDefault="002C17D3">
            <w:pPr>
              <w:pStyle w:val="TableParagraph"/>
              <w:spacing w:before="1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Asphalt Shingles</w:t>
            </w:r>
            <w:r>
              <w:rPr>
                <w:rFonts w:ascii="Arial"/>
                <w:b/>
                <w:i/>
                <w:spacing w:val="-10"/>
              </w:rPr>
              <w:t xml:space="preserve"> </w:t>
            </w:r>
            <w:r>
              <w:rPr>
                <w:rFonts w:ascii="Arial"/>
                <w:b/>
                <w:i/>
              </w:rPr>
              <w:t>(3-tab)</w:t>
            </w:r>
          </w:p>
        </w:tc>
        <w:tc>
          <w:tcPr>
            <w:tcW w:w="1796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014BCEEE" w14:textId="77777777" w:rsidR="009E3EBC" w:rsidRDefault="002C17D3">
            <w:pPr>
              <w:pStyle w:val="TableParagraph"/>
              <w:spacing w:before="165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yrs.</w:t>
            </w:r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44E2F5D" w14:textId="77777777" w:rsidR="009E3EBC" w:rsidRDefault="009E3EBC"/>
        </w:tc>
        <w:tc>
          <w:tcPr>
            <w:tcW w:w="3384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567BF7C0" w14:textId="77777777" w:rsidR="009E3EBC" w:rsidRDefault="002C17D3">
            <w:pPr>
              <w:pStyle w:val="TableParagraph"/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Bare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</w:rPr>
              <w:t>Copper</w:t>
            </w:r>
          </w:p>
        </w:tc>
        <w:tc>
          <w:tcPr>
            <w:tcW w:w="2378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6CDC5471" w14:textId="77777777" w:rsidR="009E3EBC" w:rsidRDefault="002C17D3">
            <w:pPr>
              <w:pStyle w:val="TableParagraph"/>
              <w:spacing w:before="16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100+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yrs.</w:t>
            </w:r>
          </w:p>
        </w:tc>
      </w:tr>
      <w:tr w:rsidR="009E3EBC" w14:paraId="3772D119" w14:textId="77777777">
        <w:trPr>
          <w:trHeight w:hRule="exact" w:val="578"/>
        </w:trPr>
        <w:tc>
          <w:tcPr>
            <w:tcW w:w="3338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34D43D66" w14:textId="77777777" w:rsidR="009E3EBC" w:rsidRDefault="002C17D3">
            <w:pPr>
              <w:pStyle w:val="TableParagraph"/>
              <w:spacing w:line="253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Asphalt</w:t>
            </w:r>
            <w:r>
              <w:rPr>
                <w:rFonts w:ascii="Arial"/>
                <w:b/>
                <w:i/>
                <w:spacing w:val="-12"/>
              </w:rPr>
              <w:t xml:space="preserve"> </w:t>
            </w:r>
            <w:r>
              <w:rPr>
                <w:rFonts w:ascii="Arial"/>
                <w:b/>
                <w:i/>
              </w:rPr>
              <w:t>(architectural)</w:t>
            </w:r>
          </w:p>
        </w:tc>
        <w:tc>
          <w:tcPr>
            <w:tcW w:w="1796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4D4447EC" w14:textId="649516FE" w:rsidR="009E3EBC" w:rsidRDefault="002C17D3">
            <w:pPr>
              <w:pStyle w:val="TableParagraph"/>
              <w:spacing w:before="155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30</w:t>
            </w:r>
            <w:r w:rsidR="00BF5B69">
              <w:rPr>
                <w:rFonts w:ascii="Arial"/>
              </w:rPr>
              <w:t>-45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yrs.</w:t>
            </w:r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F8808B8" w14:textId="77777777" w:rsidR="009E3EBC" w:rsidRDefault="009E3EBC"/>
        </w:tc>
        <w:tc>
          <w:tcPr>
            <w:tcW w:w="3384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30C34879" w14:textId="77777777" w:rsidR="009E3EBC" w:rsidRDefault="002C17D3">
            <w:pPr>
              <w:pStyle w:val="TableParagraph"/>
              <w:spacing w:line="253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Copper-Clad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Aluminum</w:t>
            </w:r>
          </w:p>
        </w:tc>
        <w:tc>
          <w:tcPr>
            <w:tcW w:w="2378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4EC00453" w14:textId="77777777" w:rsidR="009E3EBC" w:rsidRDefault="002C17D3">
            <w:pPr>
              <w:pStyle w:val="TableParagraph"/>
              <w:spacing w:before="15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100+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yrs.</w:t>
            </w:r>
          </w:p>
        </w:tc>
      </w:tr>
      <w:tr w:rsidR="009E3EBC" w14:paraId="07075D71" w14:textId="77777777">
        <w:trPr>
          <w:trHeight w:hRule="exact" w:val="296"/>
        </w:trPr>
        <w:tc>
          <w:tcPr>
            <w:tcW w:w="3338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4ACC89F8" w14:textId="77777777" w:rsidR="009E3EBC" w:rsidRDefault="002C17D3">
            <w:pPr>
              <w:pStyle w:val="TableParagraph"/>
              <w:spacing w:before="1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Copper</w:t>
            </w:r>
          </w:p>
        </w:tc>
        <w:tc>
          <w:tcPr>
            <w:tcW w:w="1796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23D5B96D" w14:textId="77777777" w:rsidR="009E3EBC" w:rsidRDefault="002C17D3">
            <w:pPr>
              <w:pStyle w:val="TableParagraph"/>
              <w:spacing w:before="17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70+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yrs.</w:t>
            </w:r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9374544" w14:textId="77777777" w:rsidR="009E3EBC" w:rsidRDefault="009E3EBC"/>
        </w:tc>
        <w:tc>
          <w:tcPr>
            <w:tcW w:w="3384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38692429" w14:textId="77777777" w:rsidR="009E3EBC" w:rsidRDefault="002C17D3">
            <w:pPr>
              <w:pStyle w:val="TableParagraph"/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Copper-Plated</w:t>
            </w:r>
          </w:p>
        </w:tc>
        <w:tc>
          <w:tcPr>
            <w:tcW w:w="2378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349D064C" w14:textId="77777777" w:rsidR="009E3EBC" w:rsidRDefault="002C17D3">
            <w:pPr>
              <w:pStyle w:val="TableParagraph"/>
              <w:spacing w:before="17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100+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yrs.</w:t>
            </w:r>
          </w:p>
        </w:tc>
      </w:tr>
      <w:tr w:rsidR="009E3EBC" w14:paraId="06C3ED99" w14:textId="77777777">
        <w:trPr>
          <w:trHeight w:hRule="exact" w:val="864"/>
        </w:trPr>
        <w:tc>
          <w:tcPr>
            <w:tcW w:w="3338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409864A2" w14:textId="77777777" w:rsidR="009E3EBC" w:rsidRDefault="002C17D3">
            <w:pPr>
              <w:pStyle w:val="TableParagraph"/>
              <w:spacing w:line="242" w:lineRule="auto"/>
              <w:ind w:left="104" w:right="4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EPDM (ethylene propylene diene monomer)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Rubber</w:t>
            </w:r>
          </w:p>
        </w:tc>
        <w:tc>
          <w:tcPr>
            <w:tcW w:w="1796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3159779D" w14:textId="77777777" w:rsidR="009E3EBC" w:rsidRDefault="009E3E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4E96EE" w14:textId="77777777" w:rsidR="009E3EBC" w:rsidRDefault="002C17D3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15 to 25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yrs.</w:t>
            </w:r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200FA94" w14:textId="77777777" w:rsidR="009E3EBC" w:rsidRDefault="009E3EBC"/>
        </w:tc>
        <w:tc>
          <w:tcPr>
            <w:tcW w:w="3384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2A9A02F7" w14:textId="77777777" w:rsidR="009E3EBC" w:rsidRDefault="002C17D3">
            <w:pPr>
              <w:pStyle w:val="TableParagraph"/>
              <w:spacing w:line="242" w:lineRule="auto"/>
              <w:ind w:left="100" w:right="11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Ground-Fault Circuit Interrupters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(GFCIs)</w:t>
            </w:r>
          </w:p>
        </w:tc>
        <w:tc>
          <w:tcPr>
            <w:tcW w:w="2378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717099AA" w14:textId="77777777" w:rsidR="009E3EBC" w:rsidRDefault="009E3E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C40A18" w14:textId="77777777" w:rsidR="009E3EBC" w:rsidRDefault="00025D56">
            <w:pPr>
              <w:pStyle w:val="TableParagraph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  <w:r w:rsidR="002C17D3">
              <w:rPr>
                <w:rFonts w:ascii="Arial"/>
              </w:rPr>
              <w:t xml:space="preserve"> to 30</w:t>
            </w:r>
            <w:r w:rsidR="002C17D3">
              <w:rPr>
                <w:rFonts w:ascii="Arial"/>
                <w:spacing w:val="-3"/>
              </w:rPr>
              <w:t xml:space="preserve"> </w:t>
            </w:r>
            <w:r w:rsidR="002C17D3">
              <w:rPr>
                <w:rFonts w:ascii="Arial"/>
              </w:rPr>
              <w:t>yrs.</w:t>
            </w:r>
          </w:p>
        </w:tc>
      </w:tr>
      <w:tr w:rsidR="009E3EBC" w14:paraId="45D1E9E5" w14:textId="77777777">
        <w:trPr>
          <w:trHeight w:hRule="exact" w:val="582"/>
        </w:trPr>
        <w:tc>
          <w:tcPr>
            <w:tcW w:w="3338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257EC6DF" w14:textId="77777777" w:rsidR="009E3EBC" w:rsidRDefault="002C17D3">
            <w:pPr>
              <w:pStyle w:val="TableParagraph"/>
              <w:spacing w:before="1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Metal</w:t>
            </w:r>
          </w:p>
        </w:tc>
        <w:tc>
          <w:tcPr>
            <w:tcW w:w="1796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0BA02D03" w14:textId="77777777" w:rsidR="009E3EBC" w:rsidRDefault="002C17D3">
            <w:pPr>
              <w:pStyle w:val="TableParagraph"/>
              <w:spacing w:before="157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40 to 80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yrs.</w:t>
            </w:r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AEB70F5" w14:textId="77777777" w:rsidR="009E3EBC" w:rsidRDefault="009E3EBC"/>
        </w:tc>
        <w:tc>
          <w:tcPr>
            <w:tcW w:w="3384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55592891" w14:textId="77777777" w:rsidR="009E3EBC" w:rsidRDefault="002C17D3">
            <w:pPr>
              <w:pStyle w:val="TableParagraph"/>
              <w:spacing w:before="1"/>
              <w:ind w:left="100" w:right="2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Arc-Fault Circuit</w:t>
            </w:r>
            <w:r>
              <w:rPr>
                <w:rFonts w:ascii="Arial"/>
                <w:b/>
                <w:i/>
                <w:spacing w:val="-16"/>
              </w:rPr>
              <w:t xml:space="preserve"> </w:t>
            </w:r>
            <w:r>
              <w:rPr>
                <w:rFonts w:ascii="Arial"/>
                <w:b/>
                <w:i/>
              </w:rPr>
              <w:t>Interrupters (AFCIs)</w:t>
            </w:r>
          </w:p>
        </w:tc>
        <w:tc>
          <w:tcPr>
            <w:tcW w:w="2378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58761A0A" w14:textId="77777777" w:rsidR="009E3EBC" w:rsidRDefault="002C17D3">
            <w:pPr>
              <w:pStyle w:val="TableParagraph"/>
              <w:spacing w:before="15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yrs.</w:t>
            </w:r>
          </w:p>
        </w:tc>
      </w:tr>
      <w:tr w:rsidR="009E3EBC" w14:paraId="4767F5C5" w14:textId="77777777">
        <w:trPr>
          <w:trHeight w:hRule="exact" w:val="294"/>
        </w:trPr>
        <w:tc>
          <w:tcPr>
            <w:tcW w:w="3338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2106BE20" w14:textId="77777777" w:rsidR="009E3EBC" w:rsidRDefault="002C17D3">
            <w:pPr>
              <w:pStyle w:val="TableParagraph"/>
              <w:spacing w:line="253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Slate</w:t>
            </w:r>
          </w:p>
        </w:tc>
        <w:tc>
          <w:tcPr>
            <w:tcW w:w="1796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1AB8937D" w14:textId="77777777" w:rsidR="009E3EBC" w:rsidRDefault="002C17D3">
            <w:pPr>
              <w:pStyle w:val="TableParagraph"/>
              <w:spacing w:before="15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60 to 150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yrs.</w:t>
            </w:r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5FEEF4A" w14:textId="77777777" w:rsidR="009E3EBC" w:rsidRDefault="009E3EBC"/>
        </w:tc>
        <w:tc>
          <w:tcPr>
            <w:tcW w:w="3384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102EAB4C" w14:textId="77777777" w:rsidR="009E3EBC" w:rsidRDefault="002C17D3">
            <w:pPr>
              <w:pStyle w:val="TableParagraph"/>
              <w:spacing w:line="253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Service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</w:rPr>
              <w:t>Panel</w:t>
            </w:r>
          </w:p>
        </w:tc>
        <w:tc>
          <w:tcPr>
            <w:tcW w:w="2378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696E4C09" w14:textId="77777777" w:rsidR="009E3EBC" w:rsidRDefault="002C17D3">
            <w:pPr>
              <w:pStyle w:val="TableParagraph"/>
              <w:spacing w:before="15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yrs.</w:t>
            </w:r>
          </w:p>
        </w:tc>
      </w:tr>
      <w:tr w:rsidR="009E3EBC" w14:paraId="7FE8A1E1" w14:textId="77777777">
        <w:trPr>
          <w:trHeight w:hRule="exact" w:val="296"/>
        </w:trPr>
        <w:tc>
          <w:tcPr>
            <w:tcW w:w="3338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7A4C741C" w14:textId="77777777" w:rsidR="009E3EBC" w:rsidRDefault="002C17D3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Clay/Concrete</w:t>
            </w:r>
          </w:p>
        </w:tc>
        <w:tc>
          <w:tcPr>
            <w:tcW w:w="1796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620F4570" w14:textId="77777777" w:rsidR="009E3EBC" w:rsidRDefault="002C17D3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100+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yrs.</w:t>
            </w:r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EE7CFD9" w14:textId="77777777" w:rsidR="009E3EBC" w:rsidRDefault="009E3EBC"/>
        </w:tc>
        <w:tc>
          <w:tcPr>
            <w:tcW w:w="3384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1E1DA2D5" w14:textId="77777777" w:rsidR="009E3EBC" w:rsidRDefault="009E3EBC"/>
        </w:tc>
        <w:tc>
          <w:tcPr>
            <w:tcW w:w="2378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71FC878A" w14:textId="77777777" w:rsidR="009E3EBC" w:rsidRDefault="009E3EBC"/>
        </w:tc>
      </w:tr>
      <w:tr w:rsidR="009E3EBC" w14:paraId="09E4E2DA" w14:textId="77777777">
        <w:trPr>
          <w:trHeight w:hRule="exact" w:val="292"/>
        </w:trPr>
        <w:tc>
          <w:tcPr>
            <w:tcW w:w="3338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1A97328C" w14:textId="77777777" w:rsidR="009E3EBC" w:rsidRDefault="002C17D3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Wood</w:t>
            </w:r>
          </w:p>
        </w:tc>
        <w:tc>
          <w:tcPr>
            <w:tcW w:w="1796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357AD770" w14:textId="77777777" w:rsidR="009E3EBC" w:rsidRDefault="002C17D3">
            <w:pPr>
              <w:pStyle w:val="TableParagraph"/>
              <w:spacing w:before="13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yrs.</w:t>
            </w:r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4A7AE77" w14:textId="77777777" w:rsidR="009E3EBC" w:rsidRDefault="009E3EBC"/>
        </w:tc>
        <w:tc>
          <w:tcPr>
            <w:tcW w:w="5762" w:type="dxa"/>
            <w:gridSpan w:val="2"/>
            <w:vMerge w:val="restart"/>
            <w:tcBorders>
              <w:top w:val="single" w:sz="3" w:space="0" w:color="F4B083"/>
              <w:left w:val="single" w:sz="3" w:space="0" w:color="000000"/>
              <w:right w:val="single" w:sz="3" w:space="0" w:color="000000"/>
            </w:tcBorders>
            <w:shd w:val="clear" w:color="auto" w:fill="FBE4D5"/>
          </w:tcPr>
          <w:p w14:paraId="6FDCEFB5" w14:textId="77777777" w:rsidR="009E3EBC" w:rsidRDefault="00953807" w:rsidP="00953807">
            <w:pPr>
              <w:pStyle w:val="TableParagraph"/>
              <w:ind w:left="184" w:right="196" w:firstLine="3"/>
              <w:jc w:val="center"/>
              <w:rPr>
                <w:rFonts w:ascii="Arial" w:eastAsia="Arial" w:hAnsi="Arial" w:cs="Arial"/>
              </w:rPr>
            </w:pPr>
            <w:r w:rsidRPr="00025D56">
              <w:rPr>
                <w:rFonts w:ascii="Arial" w:eastAsia="Arial" w:hAnsi="Arial" w:cs="Arial"/>
                <w:i/>
              </w:rPr>
              <w:t>Note</w:t>
            </w:r>
            <w:r>
              <w:rPr>
                <w:rFonts w:ascii="Arial" w:eastAsia="Arial" w:hAnsi="Arial" w:cs="Arial"/>
              </w:rPr>
              <w:t xml:space="preserve">: </w:t>
            </w:r>
            <w:r w:rsidR="002C17D3">
              <w:rPr>
                <w:rFonts w:ascii="Arial" w:eastAsia="Arial" w:hAnsi="Arial" w:cs="Arial"/>
              </w:rPr>
              <w:t xml:space="preserve">Copper-plated, copper-clad aluminum, and bare copper wiring are expected to last a lifetime. Electrical accessories and lighting controls, such as dimmer switches, may need to be replaced </w:t>
            </w:r>
            <w:r>
              <w:rPr>
                <w:rFonts w:ascii="Arial" w:eastAsia="Arial" w:hAnsi="Arial" w:cs="Arial"/>
              </w:rPr>
              <w:t>around</w:t>
            </w:r>
            <w:r w:rsidR="002C17D3">
              <w:rPr>
                <w:rFonts w:ascii="Arial" w:eastAsia="Arial" w:hAnsi="Arial" w:cs="Arial"/>
              </w:rPr>
              <w:t xml:space="preserve"> 10 years. GFCIs and AFCI’s </w:t>
            </w:r>
            <w:r>
              <w:rPr>
                <w:rFonts w:ascii="Arial" w:eastAsia="Arial" w:hAnsi="Arial" w:cs="Arial"/>
              </w:rPr>
              <w:t>may</w:t>
            </w:r>
            <w:r w:rsidR="002C17D3">
              <w:rPr>
                <w:rFonts w:ascii="Arial" w:eastAsia="Arial" w:hAnsi="Arial" w:cs="Arial"/>
              </w:rPr>
              <w:t xml:space="preserve"> last </w:t>
            </w:r>
            <w:r>
              <w:rPr>
                <w:rFonts w:ascii="Arial" w:eastAsia="Arial" w:hAnsi="Arial" w:cs="Arial"/>
              </w:rPr>
              <w:t>3</w:t>
            </w:r>
            <w:r w:rsidR="002C17D3">
              <w:rPr>
                <w:rFonts w:ascii="Arial" w:eastAsia="Arial" w:hAnsi="Arial" w:cs="Arial"/>
              </w:rPr>
              <w:t>0 years, but</w:t>
            </w:r>
            <w:r w:rsidR="002C17D3">
              <w:rPr>
                <w:rFonts w:ascii="Arial" w:eastAsia="Arial" w:hAnsi="Arial" w:cs="Arial"/>
                <w:spacing w:val="-20"/>
              </w:rPr>
              <w:t xml:space="preserve"> </w:t>
            </w:r>
            <w:r w:rsidR="002C17D3">
              <w:rPr>
                <w:rFonts w:ascii="Arial" w:eastAsia="Arial" w:hAnsi="Arial" w:cs="Arial"/>
              </w:rPr>
              <w:t>much less if tripped</w:t>
            </w:r>
            <w:r w:rsidR="002C17D3">
              <w:rPr>
                <w:rFonts w:ascii="Arial" w:eastAsia="Arial" w:hAnsi="Arial" w:cs="Arial"/>
                <w:spacing w:val="-14"/>
              </w:rPr>
              <w:t xml:space="preserve"> </w:t>
            </w:r>
            <w:r w:rsidR="002C17D3">
              <w:rPr>
                <w:rFonts w:ascii="Arial" w:eastAsia="Arial" w:hAnsi="Arial" w:cs="Arial"/>
              </w:rPr>
              <w:t>regularly</w:t>
            </w:r>
            <w:r>
              <w:rPr>
                <w:rFonts w:ascii="Arial" w:eastAsia="Arial" w:hAnsi="Arial" w:cs="Arial"/>
              </w:rPr>
              <w:t xml:space="preserve"> and /or are in a wet environment such as baths or exteriors</w:t>
            </w:r>
            <w:r w:rsidR="002C17D3">
              <w:rPr>
                <w:rFonts w:ascii="Arial" w:eastAsia="Arial" w:hAnsi="Arial" w:cs="Arial"/>
              </w:rPr>
              <w:t>.</w:t>
            </w:r>
          </w:p>
        </w:tc>
      </w:tr>
      <w:tr w:rsidR="009E3EBC" w14:paraId="32609CF0" w14:textId="77777777">
        <w:trPr>
          <w:trHeight w:hRule="exact" w:val="298"/>
        </w:trPr>
        <w:tc>
          <w:tcPr>
            <w:tcW w:w="3338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2CDF6E7B" w14:textId="3DF11889" w:rsidR="009E3EBC" w:rsidRPr="00BC4565" w:rsidRDefault="00BC4565">
            <w:pPr>
              <w:rPr>
                <w:rFonts w:ascii="Arial" w:hAnsi="Arial" w:cs="Arial"/>
                <w:b/>
                <w:i/>
              </w:rPr>
            </w:pPr>
            <w:r w:rsidRPr="00BC4565">
              <w:rPr>
                <w:rFonts w:ascii="Arial" w:hAnsi="Arial" w:cs="Arial"/>
                <w:b/>
                <w:i/>
              </w:rPr>
              <w:t xml:space="preserve"> Plumbing Vent Boots</w:t>
            </w:r>
          </w:p>
        </w:tc>
        <w:tc>
          <w:tcPr>
            <w:tcW w:w="1796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129E41BF" w14:textId="1B1F1EE8" w:rsidR="009E3EBC" w:rsidRPr="00BC4565" w:rsidRDefault="00BC4565" w:rsidP="00BC4565">
            <w:pPr>
              <w:jc w:val="center"/>
              <w:rPr>
                <w:rFonts w:ascii="Arial" w:hAnsi="Arial" w:cs="Arial"/>
              </w:rPr>
            </w:pPr>
            <w:r w:rsidRPr="00BC4565">
              <w:rPr>
                <w:rFonts w:ascii="Arial" w:hAnsi="Arial" w:cs="Arial"/>
              </w:rPr>
              <w:t xml:space="preserve">8-15 </w:t>
            </w:r>
            <w:proofErr w:type="spellStart"/>
            <w:r w:rsidRPr="00BC4565">
              <w:rPr>
                <w:rFonts w:ascii="Arial" w:hAnsi="Arial" w:cs="Arial"/>
              </w:rPr>
              <w:t>yrs</w:t>
            </w:r>
            <w:proofErr w:type="spellEnd"/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C4D06CA" w14:textId="77777777" w:rsidR="009E3EBC" w:rsidRDefault="009E3EBC"/>
        </w:tc>
        <w:tc>
          <w:tcPr>
            <w:tcW w:w="5762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BE4D5"/>
          </w:tcPr>
          <w:p w14:paraId="120A5B63" w14:textId="77777777" w:rsidR="009E3EBC" w:rsidRDefault="009E3EBC"/>
        </w:tc>
      </w:tr>
      <w:tr w:rsidR="009E3EBC" w14:paraId="0AD8B418" w14:textId="77777777">
        <w:trPr>
          <w:trHeight w:hRule="exact" w:val="1481"/>
        </w:trPr>
        <w:tc>
          <w:tcPr>
            <w:tcW w:w="5134" w:type="dxa"/>
            <w:gridSpan w:val="2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3F7170F7" w14:textId="77777777" w:rsidR="009E3EBC" w:rsidRDefault="00953807" w:rsidP="0021495B">
            <w:pPr>
              <w:pStyle w:val="TableParagraph"/>
              <w:ind w:left="111" w:right="119"/>
              <w:jc w:val="center"/>
              <w:rPr>
                <w:rFonts w:ascii="Arial" w:eastAsia="Arial" w:hAnsi="Arial" w:cs="Arial"/>
              </w:rPr>
            </w:pPr>
            <w:r w:rsidRPr="00025D56">
              <w:rPr>
                <w:rFonts w:ascii="Arial"/>
                <w:i/>
              </w:rPr>
              <w:t>Note</w:t>
            </w:r>
            <w:r>
              <w:rPr>
                <w:rFonts w:ascii="Arial"/>
              </w:rPr>
              <w:t xml:space="preserve">: </w:t>
            </w:r>
            <w:r w:rsidR="002C17D3">
              <w:rPr>
                <w:rFonts w:ascii="Arial"/>
              </w:rPr>
              <w:t>The life expectancy of a roof can vary based on se</w:t>
            </w:r>
            <w:r w:rsidR="00267384">
              <w:rPr>
                <w:rFonts w:ascii="Arial"/>
              </w:rPr>
              <w:t>ve</w:t>
            </w:r>
            <w:r w:rsidR="002C17D3">
              <w:rPr>
                <w:rFonts w:ascii="Arial"/>
              </w:rPr>
              <w:t xml:space="preserve">ral factors such as weather conditions, </w:t>
            </w:r>
            <w:r w:rsidR="0021495B">
              <w:rPr>
                <w:rFonts w:ascii="Arial"/>
              </w:rPr>
              <w:t>attic temperatures,</w:t>
            </w:r>
            <w:r w:rsidR="002C17D3">
              <w:rPr>
                <w:rFonts w:ascii="Arial"/>
              </w:rPr>
              <w:t xml:space="preserve"> maintenance, and/or the</w:t>
            </w:r>
            <w:r w:rsidR="002C17D3">
              <w:rPr>
                <w:rFonts w:ascii="Arial"/>
                <w:spacing w:val="-28"/>
              </w:rPr>
              <w:t xml:space="preserve"> </w:t>
            </w:r>
            <w:r w:rsidR="002C17D3">
              <w:rPr>
                <w:rFonts w:ascii="Arial"/>
              </w:rPr>
              <w:t>location of the structure. Warmer climates can significantly reduce the life of asphalt</w:t>
            </w:r>
            <w:r w:rsidR="002C17D3">
              <w:rPr>
                <w:rFonts w:ascii="Arial"/>
                <w:spacing w:val="-19"/>
              </w:rPr>
              <w:t xml:space="preserve"> </w:t>
            </w:r>
            <w:r w:rsidR="002C17D3">
              <w:rPr>
                <w:rFonts w:ascii="Arial"/>
              </w:rPr>
              <w:t>shingle.</w:t>
            </w:r>
          </w:p>
        </w:tc>
        <w:tc>
          <w:tcPr>
            <w:tcW w:w="452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14:paraId="7E077C08" w14:textId="77777777" w:rsidR="009E3EBC" w:rsidRDefault="009E3EBC"/>
        </w:tc>
        <w:tc>
          <w:tcPr>
            <w:tcW w:w="5762" w:type="dxa"/>
            <w:gridSpan w:val="2"/>
            <w:vMerge/>
            <w:tcBorders>
              <w:left w:val="single" w:sz="3" w:space="0" w:color="000000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002E49FA" w14:textId="77777777" w:rsidR="009E3EBC" w:rsidRDefault="009E3EBC"/>
        </w:tc>
      </w:tr>
    </w:tbl>
    <w:p w14:paraId="3681C002" w14:textId="77777777" w:rsidR="009E3EBC" w:rsidRDefault="009E3EBC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621"/>
        <w:gridCol w:w="452"/>
        <w:gridCol w:w="2867"/>
        <w:gridCol w:w="2895"/>
      </w:tblGrid>
      <w:tr w:rsidR="009E3EBC" w14:paraId="1362FD93" w14:textId="77777777" w:rsidTr="001650D1">
        <w:trPr>
          <w:trHeight w:hRule="exact" w:val="372"/>
        </w:trPr>
        <w:tc>
          <w:tcPr>
            <w:tcW w:w="5134" w:type="dxa"/>
            <w:gridSpan w:val="2"/>
            <w:tcBorders>
              <w:top w:val="nil"/>
              <w:left w:val="single" w:sz="3" w:space="0" w:color="000000"/>
              <w:bottom w:val="single" w:sz="3" w:space="0" w:color="FFFFFF"/>
              <w:right w:val="single" w:sz="3" w:space="0" w:color="000000"/>
            </w:tcBorders>
            <w:shd w:val="clear" w:color="auto" w:fill="ED7D31"/>
          </w:tcPr>
          <w:p w14:paraId="2AAFD2ED" w14:textId="77777777" w:rsidR="009E3EBC" w:rsidRPr="00FA6903" w:rsidRDefault="002C17D3">
            <w:pPr>
              <w:pStyle w:val="TableParagraph"/>
              <w:spacing w:line="360" w:lineRule="exact"/>
              <w:ind w:left="104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  <w:b/>
              </w:rPr>
              <w:t>Heating &amp;</w:t>
            </w:r>
            <w:r w:rsidRPr="00FA6903">
              <w:rPr>
                <w:rFonts w:ascii="Arial"/>
                <w:b/>
                <w:spacing w:val="-7"/>
              </w:rPr>
              <w:t xml:space="preserve"> </w:t>
            </w:r>
            <w:r w:rsidRPr="00FA6903">
              <w:rPr>
                <w:rFonts w:ascii="Arial"/>
                <w:b/>
              </w:rPr>
              <w:t>Air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14:paraId="363BA038" w14:textId="77777777" w:rsidR="009E3EBC" w:rsidRDefault="009E3EBC"/>
        </w:tc>
        <w:tc>
          <w:tcPr>
            <w:tcW w:w="5762" w:type="dxa"/>
            <w:gridSpan w:val="2"/>
            <w:tcBorders>
              <w:top w:val="nil"/>
              <w:left w:val="single" w:sz="3" w:space="0" w:color="000000"/>
              <w:bottom w:val="single" w:sz="3" w:space="0" w:color="FFFFFF"/>
              <w:right w:val="single" w:sz="3" w:space="0" w:color="000000"/>
            </w:tcBorders>
            <w:shd w:val="clear" w:color="auto" w:fill="ED7D31"/>
          </w:tcPr>
          <w:p w14:paraId="287E612F" w14:textId="77777777" w:rsidR="009E3EBC" w:rsidRPr="00FA6903" w:rsidRDefault="002C17D3">
            <w:pPr>
              <w:pStyle w:val="TableParagraph"/>
              <w:spacing w:line="360" w:lineRule="exact"/>
              <w:ind w:left="100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  <w:b/>
              </w:rPr>
              <w:t>APPLIANCES</w:t>
            </w:r>
          </w:p>
        </w:tc>
      </w:tr>
      <w:tr w:rsidR="009E3EBC" w14:paraId="04516D30" w14:textId="77777777" w:rsidTr="00D24351">
        <w:trPr>
          <w:trHeight w:hRule="exact" w:val="700"/>
        </w:trPr>
        <w:tc>
          <w:tcPr>
            <w:tcW w:w="2513" w:type="dxa"/>
            <w:tcBorders>
              <w:top w:val="single" w:sz="3" w:space="0" w:color="FFFFFF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57A6BE67" w14:textId="77777777" w:rsidR="009E3EBC" w:rsidRPr="00FA6903" w:rsidRDefault="002C17D3">
            <w:pPr>
              <w:pStyle w:val="TableParagraph"/>
              <w:spacing w:line="336" w:lineRule="exact"/>
              <w:ind w:left="104"/>
              <w:rPr>
                <w:rFonts w:ascii="Algerian" w:eastAsia="Arial" w:hAnsi="Algerian" w:cs="Arial"/>
              </w:rPr>
            </w:pPr>
            <w:r w:rsidRPr="00FA6903">
              <w:rPr>
                <w:rFonts w:ascii="Algerian" w:hAnsi="Algerian"/>
                <w:b/>
                <w:color w:val="44546A"/>
              </w:rPr>
              <w:t>Type</w:t>
            </w:r>
          </w:p>
        </w:tc>
        <w:tc>
          <w:tcPr>
            <w:tcW w:w="2621" w:type="dxa"/>
            <w:tcBorders>
              <w:top w:val="single" w:sz="3" w:space="0" w:color="FFFFFF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32E352A1" w14:textId="77777777" w:rsidR="009E3EBC" w:rsidRPr="00FA6903" w:rsidRDefault="002C17D3">
            <w:pPr>
              <w:pStyle w:val="TableParagraph"/>
              <w:spacing w:line="242" w:lineRule="auto"/>
              <w:ind w:left="216" w:right="214" w:firstLine="160"/>
              <w:rPr>
                <w:rFonts w:ascii="Algerian" w:eastAsia="Arial" w:hAnsi="Algerian" w:cs="Arial"/>
              </w:rPr>
            </w:pPr>
            <w:r w:rsidRPr="00FA6903">
              <w:rPr>
                <w:rFonts w:ascii="Algerian" w:hAnsi="Algerian"/>
                <w:b/>
                <w:color w:val="44546A"/>
              </w:rPr>
              <w:t>Typical Life</w:t>
            </w:r>
            <w:r w:rsidRPr="00FA6903">
              <w:rPr>
                <w:rFonts w:ascii="Algerian" w:hAnsi="Algerian"/>
                <w:b/>
                <w:color w:val="44546A"/>
                <w:spacing w:val="2"/>
              </w:rPr>
              <w:t xml:space="preserve"> </w:t>
            </w:r>
            <w:r w:rsidRPr="00FA6903">
              <w:rPr>
                <w:rFonts w:ascii="Algerian" w:hAnsi="Algerian"/>
                <w:b/>
                <w:color w:val="44546A"/>
              </w:rPr>
              <w:t>Span</w:t>
            </w:r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5E5C2D4" w14:textId="77777777" w:rsidR="009E3EBC" w:rsidRDefault="009E3EBC"/>
        </w:tc>
        <w:tc>
          <w:tcPr>
            <w:tcW w:w="2867" w:type="dxa"/>
            <w:tcBorders>
              <w:top w:val="single" w:sz="3" w:space="0" w:color="FFFFFF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6A701EC6" w14:textId="77777777" w:rsidR="009E3EBC" w:rsidRPr="00FA6903" w:rsidRDefault="002C17D3">
            <w:pPr>
              <w:pStyle w:val="TableParagraph"/>
              <w:spacing w:line="336" w:lineRule="exact"/>
              <w:ind w:left="100"/>
              <w:rPr>
                <w:rFonts w:ascii="Algerian" w:eastAsia="Arial" w:hAnsi="Algerian" w:cs="Arial"/>
              </w:rPr>
            </w:pPr>
            <w:r w:rsidRPr="00FA6903">
              <w:rPr>
                <w:rFonts w:ascii="Algerian" w:hAnsi="Algerian"/>
                <w:b/>
                <w:color w:val="44546A"/>
              </w:rPr>
              <w:t>Type</w:t>
            </w:r>
          </w:p>
        </w:tc>
        <w:tc>
          <w:tcPr>
            <w:tcW w:w="2895" w:type="dxa"/>
            <w:tcBorders>
              <w:top w:val="single" w:sz="3" w:space="0" w:color="FFFFFF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6A597103" w14:textId="77777777" w:rsidR="009E3EBC" w:rsidRPr="00FA6903" w:rsidRDefault="002C17D3">
            <w:pPr>
              <w:pStyle w:val="TableParagraph"/>
              <w:spacing w:line="242" w:lineRule="auto"/>
              <w:ind w:left="683" w:right="684" w:firstLine="160"/>
              <w:rPr>
                <w:rFonts w:ascii="Algerian" w:eastAsia="Arial" w:hAnsi="Algerian" w:cs="Arial"/>
              </w:rPr>
            </w:pPr>
            <w:r w:rsidRPr="00FA6903">
              <w:rPr>
                <w:rFonts w:ascii="Algerian" w:hAnsi="Algerian"/>
                <w:b/>
                <w:color w:val="44546A"/>
              </w:rPr>
              <w:t>Typical Life</w:t>
            </w:r>
            <w:r w:rsidRPr="00FA6903">
              <w:rPr>
                <w:rFonts w:ascii="Algerian" w:hAnsi="Algerian"/>
                <w:b/>
                <w:color w:val="44546A"/>
                <w:spacing w:val="2"/>
              </w:rPr>
              <w:t xml:space="preserve"> </w:t>
            </w:r>
            <w:r w:rsidRPr="00FA6903">
              <w:rPr>
                <w:rFonts w:ascii="Algerian" w:hAnsi="Algerian"/>
                <w:b/>
                <w:color w:val="44546A"/>
              </w:rPr>
              <w:t>Span</w:t>
            </w:r>
          </w:p>
        </w:tc>
      </w:tr>
      <w:tr w:rsidR="009E3EBC" w14:paraId="2151182F" w14:textId="77777777" w:rsidTr="00D24351">
        <w:trPr>
          <w:trHeight w:val="20"/>
        </w:trPr>
        <w:tc>
          <w:tcPr>
            <w:tcW w:w="2513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42D68FE5" w14:textId="77777777" w:rsidR="009E3EBC" w:rsidRPr="00FA6903" w:rsidRDefault="002C17D3" w:rsidP="00FA0560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  <w:b/>
                <w:i/>
              </w:rPr>
              <w:t>Air</w:t>
            </w:r>
            <w:r w:rsidRPr="00FA6903">
              <w:rPr>
                <w:rFonts w:ascii="Arial"/>
                <w:b/>
                <w:i/>
                <w:spacing w:val="-5"/>
              </w:rPr>
              <w:t xml:space="preserve"> </w:t>
            </w:r>
            <w:r w:rsidR="00FA0560">
              <w:rPr>
                <w:rFonts w:ascii="Arial"/>
                <w:b/>
                <w:i/>
              </w:rPr>
              <w:t>Conditioner</w:t>
            </w:r>
          </w:p>
        </w:tc>
        <w:tc>
          <w:tcPr>
            <w:tcW w:w="2621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3C5B2CA4" w14:textId="77777777" w:rsidR="009E3EBC" w:rsidRPr="00FA6903" w:rsidRDefault="002C17D3" w:rsidP="00D2435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</w:rPr>
              <w:t>8 to 15</w:t>
            </w:r>
            <w:r w:rsidRPr="00FA6903">
              <w:rPr>
                <w:rFonts w:ascii="Arial"/>
                <w:spacing w:val="-4"/>
              </w:rPr>
              <w:t xml:space="preserve"> </w:t>
            </w:r>
            <w:r w:rsidRPr="00FA6903">
              <w:rPr>
                <w:rFonts w:ascii="Arial"/>
              </w:rPr>
              <w:t>yrs.</w:t>
            </w:r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0CC715D" w14:textId="77777777" w:rsidR="009E3EBC" w:rsidRDefault="009E3EBC" w:rsidP="001F459A">
            <w:pPr>
              <w:ind w:left="1008"/>
            </w:pPr>
          </w:p>
        </w:tc>
        <w:tc>
          <w:tcPr>
            <w:tcW w:w="2867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0E25B1D6" w14:textId="77777777" w:rsidR="009E3EBC" w:rsidRPr="00FA6903" w:rsidRDefault="002C17D3" w:rsidP="00FA0560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  <w:b/>
                <w:i/>
              </w:rPr>
              <w:t>Refrigerator</w:t>
            </w:r>
          </w:p>
        </w:tc>
        <w:tc>
          <w:tcPr>
            <w:tcW w:w="2895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5724294B" w14:textId="77777777" w:rsidR="009E3EBC" w:rsidRPr="00FA6903" w:rsidRDefault="002C17D3" w:rsidP="00D2435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</w:rPr>
              <w:t>9 to 13</w:t>
            </w:r>
            <w:r w:rsidRPr="00FA6903">
              <w:rPr>
                <w:rFonts w:ascii="Arial"/>
                <w:spacing w:val="-4"/>
              </w:rPr>
              <w:t xml:space="preserve"> </w:t>
            </w:r>
            <w:r w:rsidRPr="00FA6903">
              <w:rPr>
                <w:rFonts w:ascii="Arial"/>
              </w:rPr>
              <w:t>yrs.</w:t>
            </w:r>
          </w:p>
        </w:tc>
      </w:tr>
      <w:tr w:rsidR="009E3EBC" w14:paraId="04610052" w14:textId="77777777" w:rsidTr="00D24351">
        <w:trPr>
          <w:trHeight w:val="20"/>
        </w:trPr>
        <w:tc>
          <w:tcPr>
            <w:tcW w:w="2513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3F19992B" w14:textId="77777777" w:rsidR="009E3EBC" w:rsidRPr="00FA6903" w:rsidRDefault="0021495B" w:rsidP="00FA0560">
            <w:pPr>
              <w:pStyle w:val="TableParagraph"/>
              <w:spacing w:line="253" w:lineRule="exact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  <w:b/>
                <w:i/>
              </w:rPr>
              <w:t>Heat</w:t>
            </w:r>
            <w:r w:rsidRPr="00FA6903">
              <w:rPr>
                <w:rFonts w:ascii="Arial"/>
                <w:b/>
                <w:i/>
                <w:spacing w:val="-1"/>
              </w:rPr>
              <w:t xml:space="preserve"> </w:t>
            </w:r>
            <w:r w:rsidR="00FA0560">
              <w:rPr>
                <w:rFonts w:ascii="Arial"/>
                <w:b/>
                <w:i/>
              </w:rPr>
              <w:t>Pump</w:t>
            </w:r>
          </w:p>
        </w:tc>
        <w:tc>
          <w:tcPr>
            <w:tcW w:w="2621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5415D525" w14:textId="77777777" w:rsidR="009E3EBC" w:rsidRPr="00FA6903" w:rsidRDefault="0021495B" w:rsidP="00D2435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</w:rPr>
              <w:t>10 to 15</w:t>
            </w:r>
            <w:r w:rsidRPr="00FA6903">
              <w:rPr>
                <w:rFonts w:ascii="Arial"/>
                <w:spacing w:val="-3"/>
              </w:rPr>
              <w:t xml:space="preserve"> </w:t>
            </w:r>
            <w:r w:rsidRPr="00FA6903">
              <w:rPr>
                <w:rFonts w:ascii="Arial"/>
              </w:rPr>
              <w:t>yrs.</w:t>
            </w:r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49ED411" w14:textId="77777777" w:rsidR="009E3EBC" w:rsidRDefault="009E3EBC" w:rsidP="001F459A">
            <w:pPr>
              <w:ind w:left="1008"/>
            </w:pPr>
          </w:p>
        </w:tc>
        <w:tc>
          <w:tcPr>
            <w:tcW w:w="2867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3C3A7208" w14:textId="77777777" w:rsidR="009E3EBC" w:rsidRPr="00FA6903" w:rsidRDefault="00FA0560" w:rsidP="00FA0560">
            <w:pPr>
              <w:pStyle w:val="TableParagraph"/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Dishwasher</w:t>
            </w:r>
          </w:p>
        </w:tc>
        <w:tc>
          <w:tcPr>
            <w:tcW w:w="2895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29357F4A" w14:textId="77777777" w:rsidR="009E3EBC" w:rsidRPr="00FA6903" w:rsidRDefault="002C17D3" w:rsidP="00D2435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</w:rPr>
              <w:t>9</w:t>
            </w:r>
            <w:r w:rsidRPr="00FA6903">
              <w:rPr>
                <w:rFonts w:ascii="Arial"/>
                <w:spacing w:val="-2"/>
              </w:rPr>
              <w:t xml:space="preserve"> </w:t>
            </w:r>
            <w:r w:rsidRPr="00FA6903">
              <w:rPr>
                <w:rFonts w:ascii="Arial"/>
              </w:rPr>
              <w:t>yrs.</w:t>
            </w:r>
          </w:p>
        </w:tc>
      </w:tr>
      <w:tr w:rsidR="009E3EBC" w14:paraId="1E72DD4F" w14:textId="77777777" w:rsidTr="00D24351">
        <w:trPr>
          <w:trHeight w:val="20"/>
        </w:trPr>
        <w:tc>
          <w:tcPr>
            <w:tcW w:w="2513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1855F361" w14:textId="77777777" w:rsidR="009E3EBC" w:rsidRPr="00FA6903" w:rsidRDefault="002C17D3" w:rsidP="00FA0560">
            <w:pPr>
              <w:pStyle w:val="TableParagraph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  <w:b/>
                <w:i/>
              </w:rPr>
              <w:t>Evaporator</w:t>
            </w:r>
            <w:r w:rsidRPr="00FA6903">
              <w:rPr>
                <w:rFonts w:ascii="Arial"/>
                <w:b/>
                <w:i/>
                <w:spacing w:val="-9"/>
              </w:rPr>
              <w:t xml:space="preserve"> </w:t>
            </w:r>
            <w:r w:rsidRPr="00FA6903">
              <w:rPr>
                <w:rFonts w:ascii="Arial"/>
                <w:b/>
                <w:i/>
              </w:rPr>
              <w:t>C</w:t>
            </w:r>
            <w:r w:rsidR="00FA0560">
              <w:rPr>
                <w:rFonts w:ascii="Arial"/>
                <w:b/>
                <w:i/>
              </w:rPr>
              <w:t>oil</w:t>
            </w:r>
          </w:p>
        </w:tc>
        <w:tc>
          <w:tcPr>
            <w:tcW w:w="2621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34667C72" w14:textId="77777777" w:rsidR="009E3EBC" w:rsidRPr="00FA6903" w:rsidRDefault="002C17D3" w:rsidP="00D2435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</w:rPr>
              <w:t>15 to 25</w:t>
            </w:r>
            <w:r w:rsidRPr="00FA6903">
              <w:rPr>
                <w:rFonts w:ascii="Arial"/>
                <w:spacing w:val="-3"/>
              </w:rPr>
              <w:t xml:space="preserve"> </w:t>
            </w:r>
            <w:r w:rsidRPr="00FA6903">
              <w:rPr>
                <w:rFonts w:ascii="Arial"/>
              </w:rPr>
              <w:t>yrs.</w:t>
            </w:r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AC101B2" w14:textId="77777777" w:rsidR="009E3EBC" w:rsidRDefault="009E3EBC" w:rsidP="001F459A">
            <w:pPr>
              <w:ind w:left="1008"/>
            </w:pPr>
          </w:p>
        </w:tc>
        <w:tc>
          <w:tcPr>
            <w:tcW w:w="2867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396AF32A" w14:textId="77777777" w:rsidR="009E3EBC" w:rsidRPr="00FA6903" w:rsidRDefault="00FA0560" w:rsidP="00FA0560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Disposal</w:t>
            </w:r>
            <w:r w:rsidR="002C17D3" w:rsidRPr="00FA6903">
              <w:rPr>
                <w:rFonts w:ascii="Arial"/>
                <w:b/>
                <w:i/>
              </w:rPr>
              <w:t xml:space="preserve"> </w:t>
            </w:r>
          </w:p>
        </w:tc>
        <w:tc>
          <w:tcPr>
            <w:tcW w:w="2895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56FF6281" w14:textId="77777777" w:rsidR="009E3EBC" w:rsidRPr="00FA6903" w:rsidRDefault="002C17D3" w:rsidP="00D2435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</w:rPr>
              <w:t>12</w:t>
            </w:r>
            <w:r w:rsidRPr="00FA6903">
              <w:rPr>
                <w:rFonts w:ascii="Arial"/>
                <w:spacing w:val="-2"/>
              </w:rPr>
              <w:t xml:space="preserve"> </w:t>
            </w:r>
            <w:r w:rsidRPr="00FA6903">
              <w:rPr>
                <w:rFonts w:ascii="Arial"/>
              </w:rPr>
              <w:t>yrs.</w:t>
            </w:r>
          </w:p>
        </w:tc>
      </w:tr>
      <w:tr w:rsidR="009E3EBC" w14:paraId="54E9634D" w14:textId="77777777" w:rsidTr="00D24351">
        <w:trPr>
          <w:trHeight w:val="20"/>
        </w:trPr>
        <w:tc>
          <w:tcPr>
            <w:tcW w:w="2513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37A0EF80" w14:textId="77777777" w:rsidR="009E3EBC" w:rsidRPr="00FA6903" w:rsidRDefault="002C17D3" w:rsidP="00FA0560">
            <w:pPr>
              <w:pStyle w:val="TableParagraph"/>
              <w:spacing w:line="253" w:lineRule="exact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  <w:b/>
                <w:i/>
              </w:rPr>
              <w:t>Attic</w:t>
            </w:r>
            <w:r w:rsidRPr="00FA6903">
              <w:rPr>
                <w:rFonts w:ascii="Arial"/>
                <w:b/>
                <w:i/>
                <w:spacing w:val="-3"/>
              </w:rPr>
              <w:t xml:space="preserve"> </w:t>
            </w:r>
            <w:r w:rsidRPr="00FA6903">
              <w:rPr>
                <w:rFonts w:ascii="Arial"/>
                <w:b/>
                <w:i/>
              </w:rPr>
              <w:t>Fan</w:t>
            </w:r>
          </w:p>
        </w:tc>
        <w:tc>
          <w:tcPr>
            <w:tcW w:w="2621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3410C623" w14:textId="77777777" w:rsidR="009E3EBC" w:rsidRPr="00FA6903" w:rsidRDefault="002C17D3" w:rsidP="00D2435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</w:rPr>
              <w:t>15 to 25</w:t>
            </w:r>
            <w:r w:rsidRPr="00FA6903">
              <w:rPr>
                <w:rFonts w:ascii="Arial"/>
                <w:spacing w:val="-3"/>
              </w:rPr>
              <w:t xml:space="preserve"> </w:t>
            </w:r>
            <w:r w:rsidRPr="00FA6903">
              <w:rPr>
                <w:rFonts w:ascii="Arial"/>
              </w:rPr>
              <w:t>yrs.</w:t>
            </w:r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28DEEE1" w14:textId="77777777" w:rsidR="009E3EBC" w:rsidRDefault="009E3EBC" w:rsidP="001F459A">
            <w:pPr>
              <w:ind w:left="1008"/>
            </w:pPr>
          </w:p>
        </w:tc>
        <w:tc>
          <w:tcPr>
            <w:tcW w:w="2867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1A11F021" w14:textId="77777777" w:rsidR="009E3EBC" w:rsidRPr="00FA6903" w:rsidRDefault="0021495B" w:rsidP="00FA0560">
            <w:pPr>
              <w:pStyle w:val="TableParagraph"/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 xml:space="preserve">Trash </w:t>
            </w:r>
            <w:r w:rsidR="00FA0560">
              <w:rPr>
                <w:rFonts w:ascii="Arial"/>
                <w:b/>
                <w:i/>
              </w:rPr>
              <w:t>Compactor</w:t>
            </w:r>
            <w:r w:rsidR="002C17D3" w:rsidRPr="00FA6903">
              <w:rPr>
                <w:rFonts w:ascii="Arial"/>
                <w:b/>
                <w:i/>
                <w:spacing w:val="-6"/>
              </w:rPr>
              <w:t xml:space="preserve"> </w:t>
            </w:r>
          </w:p>
        </w:tc>
        <w:tc>
          <w:tcPr>
            <w:tcW w:w="2895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3D35D2EB" w14:textId="77777777" w:rsidR="001650D1" w:rsidRPr="00FA6903" w:rsidRDefault="002C17D3" w:rsidP="00D2435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</w:rPr>
              <w:t>6</w:t>
            </w:r>
            <w:r w:rsidRPr="00FA6903">
              <w:rPr>
                <w:rFonts w:ascii="Arial"/>
                <w:spacing w:val="-2"/>
              </w:rPr>
              <w:t xml:space="preserve"> </w:t>
            </w:r>
            <w:r w:rsidRPr="00FA6903">
              <w:rPr>
                <w:rFonts w:ascii="Arial"/>
              </w:rPr>
              <w:t>yrs.</w:t>
            </w:r>
          </w:p>
        </w:tc>
      </w:tr>
      <w:tr w:rsidR="009E3EBC" w14:paraId="6887E133" w14:textId="77777777" w:rsidTr="00D24351">
        <w:trPr>
          <w:trHeight w:val="20"/>
        </w:trPr>
        <w:tc>
          <w:tcPr>
            <w:tcW w:w="2513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18936A53" w14:textId="77777777" w:rsidR="009E3EBC" w:rsidRPr="00FA6903" w:rsidRDefault="002C17D3" w:rsidP="00FA0560">
            <w:pPr>
              <w:pStyle w:val="TableParagraph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  <w:b/>
                <w:i/>
              </w:rPr>
              <w:t>Ducting</w:t>
            </w:r>
          </w:p>
        </w:tc>
        <w:tc>
          <w:tcPr>
            <w:tcW w:w="2621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6A62B476" w14:textId="77777777" w:rsidR="009E3EBC" w:rsidRPr="00FA6903" w:rsidRDefault="0094041B" w:rsidP="00D2435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</w:t>
            </w:r>
            <w:r w:rsidR="002C17D3" w:rsidRPr="00FA6903">
              <w:rPr>
                <w:rFonts w:ascii="Arial"/>
              </w:rPr>
              <w:t xml:space="preserve"> to 100</w:t>
            </w:r>
            <w:r w:rsidR="002C17D3" w:rsidRPr="00FA6903">
              <w:rPr>
                <w:rFonts w:ascii="Arial"/>
                <w:spacing w:val="-6"/>
              </w:rPr>
              <w:t xml:space="preserve"> </w:t>
            </w:r>
            <w:r w:rsidR="002C17D3" w:rsidRPr="00FA6903">
              <w:rPr>
                <w:rFonts w:ascii="Arial"/>
              </w:rPr>
              <w:t>yrs.</w:t>
            </w:r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7B2098D" w14:textId="77777777" w:rsidR="009E3EBC" w:rsidRDefault="009E3EBC" w:rsidP="001F459A">
            <w:pPr>
              <w:ind w:left="1008"/>
            </w:pPr>
          </w:p>
        </w:tc>
        <w:tc>
          <w:tcPr>
            <w:tcW w:w="2867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34255BA3" w14:textId="77777777" w:rsidR="009E3EBC" w:rsidRPr="00FA6903" w:rsidRDefault="002C17D3" w:rsidP="00FA0560">
            <w:pPr>
              <w:pStyle w:val="TableParagraph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  <w:b/>
                <w:i/>
              </w:rPr>
              <w:t>Washing</w:t>
            </w:r>
            <w:r w:rsidRPr="00FA6903">
              <w:rPr>
                <w:rFonts w:ascii="Arial"/>
                <w:b/>
                <w:i/>
                <w:spacing w:val="-11"/>
              </w:rPr>
              <w:t xml:space="preserve"> </w:t>
            </w:r>
            <w:r w:rsidRPr="00FA6903">
              <w:rPr>
                <w:rFonts w:ascii="Arial"/>
                <w:b/>
                <w:i/>
              </w:rPr>
              <w:t>Machine</w:t>
            </w:r>
          </w:p>
        </w:tc>
        <w:tc>
          <w:tcPr>
            <w:tcW w:w="2895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183947E5" w14:textId="77777777" w:rsidR="009E3EBC" w:rsidRPr="00FA6903" w:rsidRDefault="002C17D3" w:rsidP="00D2435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</w:rPr>
              <w:t>5 to 1</w:t>
            </w:r>
            <w:r w:rsidR="00FA0560">
              <w:rPr>
                <w:rFonts w:ascii="Arial"/>
              </w:rPr>
              <w:t>0</w:t>
            </w:r>
            <w:r w:rsidRPr="00FA6903">
              <w:rPr>
                <w:rFonts w:ascii="Arial"/>
                <w:spacing w:val="-4"/>
              </w:rPr>
              <w:t xml:space="preserve"> </w:t>
            </w:r>
            <w:r w:rsidRPr="00FA6903">
              <w:rPr>
                <w:rFonts w:ascii="Arial"/>
              </w:rPr>
              <w:t>yrs.</w:t>
            </w:r>
          </w:p>
        </w:tc>
      </w:tr>
      <w:tr w:rsidR="001650D1" w14:paraId="629FE416" w14:textId="77777777" w:rsidTr="00D24351">
        <w:trPr>
          <w:trHeight w:val="20"/>
        </w:trPr>
        <w:tc>
          <w:tcPr>
            <w:tcW w:w="2513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3FD74688" w14:textId="77777777" w:rsidR="001650D1" w:rsidRPr="00FA6903" w:rsidRDefault="001650D1" w:rsidP="001F459A">
            <w:pPr>
              <w:pStyle w:val="TableParagraph"/>
              <w:ind w:left="1008"/>
              <w:rPr>
                <w:rFonts w:ascii="Arial"/>
                <w:b/>
                <w:i/>
              </w:rPr>
            </w:pPr>
          </w:p>
        </w:tc>
        <w:tc>
          <w:tcPr>
            <w:tcW w:w="2621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40B9A38D" w14:textId="77777777" w:rsidR="001650D1" w:rsidRPr="00FA6903" w:rsidRDefault="001650D1" w:rsidP="00D24351">
            <w:pPr>
              <w:pStyle w:val="TableParagraph"/>
              <w:ind w:left="1008"/>
              <w:jc w:val="center"/>
              <w:rPr>
                <w:rFonts w:ascii="Arial"/>
              </w:rPr>
            </w:pPr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CC43164" w14:textId="77777777" w:rsidR="001650D1" w:rsidRDefault="001650D1" w:rsidP="001F459A">
            <w:pPr>
              <w:ind w:left="1008"/>
            </w:pPr>
          </w:p>
        </w:tc>
        <w:tc>
          <w:tcPr>
            <w:tcW w:w="2867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7DA782A5" w14:textId="77777777" w:rsidR="001650D1" w:rsidRPr="00FA6903" w:rsidRDefault="001650D1" w:rsidP="00FE42D3">
            <w:pPr>
              <w:pStyle w:val="TableParagraph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Hot Water Heater: Electric</w:t>
            </w:r>
          </w:p>
        </w:tc>
        <w:tc>
          <w:tcPr>
            <w:tcW w:w="2895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1E4BF26C" w14:textId="77777777" w:rsidR="001650D1" w:rsidRPr="00FA6903" w:rsidRDefault="001650D1" w:rsidP="00D24351">
            <w:pPr>
              <w:pStyle w:val="TableParagraph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  <w:r w:rsidR="00FA0560">
              <w:rPr>
                <w:rFonts w:ascii="Arial"/>
              </w:rPr>
              <w:t xml:space="preserve"> to </w:t>
            </w:r>
            <w:r>
              <w:rPr>
                <w:rFonts w:ascii="Arial"/>
              </w:rPr>
              <w:t>12 yrs.</w:t>
            </w:r>
          </w:p>
        </w:tc>
      </w:tr>
      <w:tr w:rsidR="009E3EBC" w14:paraId="079A1637" w14:textId="77777777" w:rsidTr="00D24351">
        <w:trPr>
          <w:trHeight w:val="20"/>
        </w:trPr>
        <w:tc>
          <w:tcPr>
            <w:tcW w:w="2513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2AFE0B71" w14:textId="77777777" w:rsidR="001650D1" w:rsidRPr="00FA6903" w:rsidRDefault="0021495B" w:rsidP="00FA0560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 xml:space="preserve">Oil </w:t>
            </w:r>
            <w:r w:rsidR="00FA0560">
              <w:rPr>
                <w:rFonts w:ascii="Arial"/>
                <w:b/>
                <w:i/>
              </w:rPr>
              <w:t>Furnace</w:t>
            </w:r>
          </w:p>
        </w:tc>
        <w:tc>
          <w:tcPr>
            <w:tcW w:w="2621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6F09B3A8" w14:textId="77777777" w:rsidR="00953807" w:rsidRPr="00FA6903" w:rsidRDefault="002C17D3" w:rsidP="00D2435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</w:rPr>
              <w:t>15 to 25</w:t>
            </w:r>
            <w:r w:rsidRPr="00FA6903">
              <w:rPr>
                <w:rFonts w:ascii="Arial"/>
                <w:spacing w:val="-3"/>
              </w:rPr>
              <w:t xml:space="preserve"> </w:t>
            </w:r>
            <w:r w:rsidRPr="00FA6903">
              <w:rPr>
                <w:rFonts w:ascii="Arial"/>
              </w:rPr>
              <w:t>yrs.</w:t>
            </w:r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23E2A6B" w14:textId="77777777" w:rsidR="009E3EBC" w:rsidRDefault="009E3EBC" w:rsidP="001F459A">
            <w:pPr>
              <w:ind w:left="1008"/>
            </w:pPr>
          </w:p>
        </w:tc>
        <w:tc>
          <w:tcPr>
            <w:tcW w:w="2867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05EE246A" w14:textId="77777777" w:rsidR="009E3EBC" w:rsidRPr="00FA6903" w:rsidRDefault="00FA0560" w:rsidP="00FA0560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Dryer</w:t>
            </w:r>
          </w:p>
        </w:tc>
        <w:tc>
          <w:tcPr>
            <w:tcW w:w="2895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1BF7AC4F" w14:textId="77777777" w:rsidR="009E3EBC" w:rsidRPr="00FA6903" w:rsidRDefault="002C17D3" w:rsidP="00D2435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</w:rPr>
              <w:t>13</w:t>
            </w:r>
            <w:r w:rsidR="00FA0560">
              <w:rPr>
                <w:rFonts w:ascii="Arial"/>
              </w:rPr>
              <w:t xml:space="preserve"> to 15</w:t>
            </w:r>
            <w:r w:rsidRPr="00FA6903">
              <w:rPr>
                <w:rFonts w:ascii="Arial"/>
                <w:spacing w:val="-2"/>
              </w:rPr>
              <w:t xml:space="preserve"> </w:t>
            </w:r>
            <w:r w:rsidRPr="00FA6903">
              <w:rPr>
                <w:rFonts w:ascii="Arial"/>
              </w:rPr>
              <w:t>yrs.</w:t>
            </w:r>
          </w:p>
        </w:tc>
      </w:tr>
      <w:tr w:rsidR="009E3EBC" w14:paraId="039BD3B3" w14:textId="77777777" w:rsidTr="00D24351">
        <w:trPr>
          <w:trHeight w:val="20"/>
        </w:trPr>
        <w:tc>
          <w:tcPr>
            <w:tcW w:w="2513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3D52E258" w14:textId="77777777" w:rsidR="009E3EBC" w:rsidRPr="00953807" w:rsidRDefault="00FA0560" w:rsidP="00FA0560">
            <w:pPr>
              <w:pStyle w:val="TableParagraph"/>
              <w:spacing w:line="251" w:lineRule="exac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Gas Furnace</w:t>
            </w:r>
          </w:p>
        </w:tc>
        <w:tc>
          <w:tcPr>
            <w:tcW w:w="2621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2FC223CF" w14:textId="77777777" w:rsidR="009E3EBC" w:rsidRPr="00FA6903" w:rsidRDefault="00953807" w:rsidP="00D2435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to 25 yrs</w:t>
            </w:r>
            <w:r w:rsidR="00FA0560">
              <w:rPr>
                <w:rFonts w:ascii="Arial" w:eastAsia="Arial" w:hAnsi="Arial" w:cs="Arial"/>
              </w:rPr>
              <w:t>.</w:t>
            </w:r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5E48DDF" w14:textId="77777777" w:rsidR="009E3EBC" w:rsidRDefault="009E3EBC" w:rsidP="001F459A">
            <w:pPr>
              <w:ind w:left="1008"/>
            </w:pPr>
          </w:p>
        </w:tc>
        <w:tc>
          <w:tcPr>
            <w:tcW w:w="2867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6C237D66" w14:textId="77777777" w:rsidR="009E3EBC" w:rsidRPr="00FA6903" w:rsidRDefault="002C17D3" w:rsidP="00FA0560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  <w:b/>
                <w:i/>
              </w:rPr>
              <w:t>Gas</w:t>
            </w:r>
            <w:r w:rsidRPr="00FA6903">
              <w:rPr>
                <w:rFonts w:ascii="Arial"/>
                <w:b/>
                <w:i/>
                <w:spacing w:val="-7"/>
              </w:rPr>
              <w:t xml:space="preserve"> </w:t>
            </w:r>
            <w:r w:rsidRPr="00FA6903">
              <w:rPr>
                <w:rFonts w:ascii="Arial"/>
                <w:b/>
                <w:i/>
              </w:rPr>
              <w:t>Range</w:t>
            </w:r>
          </w:p>
        </w:tc>
        <w:tc>
          <w:tcPr>
            <w:tcW w:w="2895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288EA6A5" w14:textId="77777777" w:rsidR="009E3EBC" w:rsidRPr="00FA6903" w:rsidRDefault="002C17D3" w:rsidP="00D2435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</w:rPr>
              <w:t>15 to 17</w:t>
            </w:r>
            <w:r w:rsidRPr="00FA6903">
              <w:rPr>
                <w:rFonts w:ascii="Arial"/>
                <w:spacing w:val="-3"/>
              </w:rPr>
              <w:t xml:space="preserve"> </w:t>
            </w:r>
            <w:r w:rsidRPr="00FA6903">
              <w:rPr>
                <w:rFonts w:ascii="Arial"/>
              </w:rPr>
              <w:t>yrs.</w:t>
            </w:r>
          </w:p>
        </w:tc>
      </w:tr>
      <w:tr w:rsidR="009E3EBC" w14:paraId="772977BC" w14:textId="77777777" w:rsidTr="00D24351">
        <w:trPr>
          <w:trHeight w:val="20"/>
        </w:trPr>
        <w:tc>
          <w:tcPr>
            <w:tcW w:w="2513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0C151FA5" w14:textId="77777777" w:rsidR="009E3EBC" w:rsidRPr="00FA6903" w:rsidRDefault="002C17D3" w:rsidP="00FA0560">
            <w:pPr>
              <w:pStyle w:val="TableParagraph"/>
              <w:spacing w:line="253" w:lineRule="exact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  <w:b/>
                <w:i/>
              </w:rPr>
              <w:t>Heat</w:t>
            </w:r>
            <w:r w:rsidRPr="00FA6903">
              <w:rPr>
                <w:rFonts w:ascii="Arial"/>
                <w:b/>
                <w:i/>
                <w:spacing w:val="-7"/>
              </w:rPr>
              <w:t xml:space="preserve"> </w:t>
            </w:r>
            <w:r w:rsidR="00FA0560">
              <w:rPr>
                <w:rFonts w:ascii="Arial"/>
                <w:b/>
                <w:i/>
              </w:rPr>
              <w:t>Exchanger</w:t>
            </w:r>
          </w:p>
        </w:tc>
        <w:tc>
          <w:tcPr>
            <w:tcW w:w="2621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216BB776" w14:textId="77777777" w:rsidR="009E3EBC" w:rsidRPr="00FA6903" w:rsidRDefault="002C17D3" w:rsidP="00D2435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</w:rPr>
              <w:t>10 to 15</w:t>
            </w:r>
            <w:r w:rsidRPr="00FA6903">
              <w:rPr>
                <w:rFonts w:ascii="Arial"/>
                <w:spacing w:val="-3"/>
              </w:rPr>
              <w:t xml:space="preserve"> </w:t>
            </w:r>
            <w:r w:rsidRPr="00FA6903">
              <w:rPr>
                <w:rFonts w:ascii="Arial"/>
              </w:rPr>
              <w:t>yrs.</w:t>
            </w:r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C69FE63" w14:textId="77777777" w:rsidR="009E3EBC" w:rsidRDefault="009E3EBC" w:rsidP="001F459A">
            <w:pPr>
              <w:ind w:left="1008"/>
            </w:pPr>
          </w:p>
        </w:tc>
        <w:tc>
          <w:tcPr>
            <w:tcW w:w="2867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4950F19C" w14:textId="77777777" w:rsidR="009E3EBC" w:rsidRPr="00FA6903" w:rsidRDefault="002C17D3" w:rsidP="00FA0560">
            <w:pPr>
              <w:pStyle w:val="TableParagraph"/>
              <w:spacing w:line="253" w:lineRule="exact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  <w:b/>
                <w:i/>
              </w:rPr>
              <w:t>Electric</w:t>
            </w:r>
            <w:r w:rsidRPr="00FA6903">
              <w:rPr>
                <w:rFonts w:ascii="Arial"/>
                <w:b/>
                <w:i/>
                <w:spacing w:val="-6"/>
              </w:rPr>
              <w:t xml:space="preserve"> </w:t>
            </w:r>
            <w:r w:rsidRPr="00FA6903">
              <w:rPr>
                <w:rFonts w:ascii="Arial"/>
                <w:b/>
                <w:i/>
              </w:rPr>
              <w:t>Range</w:t>
            </w:r>
          </w:p>
        </w:tc>
        <w:tc>
          <w:tcPr>
            <w:tcW w:w="2895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4151B8C0" w14:textId="77777777" w:rsidR="009E3EBC" w:rsidRPr="00FA6903" w:rsidRDefault="002C17D3" w:rsidP="00D2435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</w:rPr>
              <w:t>13 to 15</w:t>
            </w:r>
            <w:r w:rsidRPr="00FA6903">
              <w:rPr>
                <w:rFonts w:ascii="Arial"/>
                <w:spacing w:val="-3"/>
              </w:rPr>
              <w:t xml:space="preserve"> </w:t>
            </w:r>
            <w:r w:rsidRPr="00FA6903">
              <w:rPr>
                <w:rFonts w:ascii="Arial"/>
              </w:rPr>
              <w:t>yrs.</w:t>
            </w:r>
          </w:p>
        </w:tc>
      </w:tr>
      <w:tr w:rsidR="00953807" w14:paraId="6BA6E64C" w14:textId="77777777" w:rsidTr="00D24351">
        <w:trPr>
          <w:trHeight w:val="20"/>
        </w:trPr>
        <w:tc>
          <w:tcPr>
            <w:tcW w:w="2513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0CE36D46" w14:textId="77777777" w:rsidR="00953807" w:rsidRPr="00FA6903" w:rsidRDefault="00953807" w:rsidP="00FA0560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  <w:b/>
                <w:i/>
              </w:rPr>
              <w:t>Gas</w:t>
            </w:r>
            <w:r w:rsidRPr="00FA6903">
              <w:rPr>
                <w:rFonts w:ascii="Arial"/>
                <w:b/>
                <w:i/>
                <w:spacing w:val="-8"/>
              </w:rPr>
              <w:t xml:space="preserve"> </w:t>
            </w:r>
            <w:r w:rsidR="00FA0560">
              <w:rPr>
                <w:rFonts w:ascii="Arial"/>
                <w:b/>
                <w:i/>
              </w:rPr>
              <w:t>Fireplace</w:t>
            </w:r>
          </w:p>
        </w:tc>
        <w:tc>
          <w:tcPr>
            <w:tcW w:w="2621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0BE3C138" w14:textId="77777777" w:rsidR="00953807" w:rsidRPr="00FA6903" w:rsidRDefault="00953807" w:rsidP="00D2435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</w:rPr>
              <w:t>15 to 25</w:t>
            </w:r>
            <w:r w:rsidRPr="00FA6903">
              <w:rPr>
                <w:rFonts w:ascii="Arial"/>
                <w:spacing w:val="-3"/>
              </w:rPr>
              <w:t xml:space="preserve"> </w:t>
            </w:r>
            <w:r w:rsidRPr="00FA6903">
              <w:rPr>
                <w:rFonts w:ascii="Arial"/>
              </w:rPr>
              <w:t>yrs.</w:t>
            </w:r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B7829F5" w14:textId="77777777" w:rsidR="00953807" w:rsidRDefault="00953807" w:rsidP="001F459A">
            <w:pPr>
              <w:ind w:left="1008"/>
            </w:pPr>
          </w:p>
        </w:tc>
        <w:tc>
          <w:tcPr>
            <w:tcW w:w="2867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0BEE60B7" w14:textId="77777777" w:rsidR="00953807" w:rsidRPr="00FA6903" w:rsidRDefault="00953807" w:rsidP="00FA0560">
            <w:pPr>
              <w:pStyle w:val="TableParagraph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  <w:b/>
                <w:i/>
              </w:rPr>
              <w:t>Microwave</w:t>
            </w:r>
            <w:r w:rsidRPr="00FA6903">
              <w:rPr>
                <w:rFonts w:ascii="Arial"/>
                <w:b/>
                <w:i/>
                <w:spacing w:val="-6"/>
              </w:rPr>
              <w:t xml:space="preserve"> </w:t>
            </w:r>
            <w:r w:rsidRPr="00FA6903">
              <w:rPr>
                <w:rFonts w:ascii="Arial"/>
                <w:b/>
                <w:i/>
              </w:rPr>
              <w:t>Oven</w:t>
            </w:r>
          </w:p>
        </w:tc>
        <w:tc>
          <w:tcPr>
            <w:tcW w:w="2895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5301159C" w14:textId="77777777" w:rsidR="00953807" w:rsidRPr="00FA6903" w:rsidRDefault="00953807" w:rsidP="00D2435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</w:rPr>
              <w:t>9</w:t>
            </w:r>
            <w:r w:rsidRPr="00FA6903">
              <w:rPr>
                <w:rFonts w:ascii="Arial"/>
                <w:spacing w:val="-2"/>
              </w:rPr>
              <w:t xml:space="preserve"> </w:t>
            </w:r>
            <w:r w:rsidRPr="00FA6903">
              <w:rPr>
                <w:rFonts w:ascii="Arial"/>
              </w:rPr>
              <w:t>yrs.</w:t>
            </w:r>
          </w:p>
        </w:tc>
      </w:tr>
      <w:tr w:rsidR="00953807" w14:paraId="7CC1FD38" w14:textId="77777777" w:rsidTr="00D24351">
        <w:trPr>
          <w:trHeight w:val="20"/>
        </w:trPr>
        <w:tc>
          <w:tcPr>
            <w:tcW w:w="2513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7CDDEFA3" w14:textId="77777777" w:rsidR="00953807" w:rsidRPr="00FA6903" w:rsidRDefault="00953807" w:rsidP="00FA0560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  <w:b/>
                <w:i/>
              </w:rPr>
              <w:t>Chimney Flue</w:t>
            </w:r>
            <w:r w:rsidRPr="00FA6903">
              <w:rPr>
                <w:rFonts w:ascii="Arial"/>
                <w:b/>
                <w:i/>
                <w:spacing w:val="-11"/>
              </w:rPr>
              <w:t xml:space="preserve"> </w:t>
            </w:r>
            <w:r w:rsidRPr="00FA6903">
              <w:rPr>
                <w:rFonts w:ascii="Arial"/>
                <w:b/>
                <w:i/>
              </w:rPr>
              <w:t>Tile</w:t>
            </w:r>
          </w:p>
        </w:tc>
        <w:tc>
          <w:tcPr>
            <w:tcW w:w="2621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693F2E22" w14:textId="77777777" w:rsidR="00953807" w:rsidRPr="00FA6903" w:rsidRDefault="00953807" w:rsidP="00D2435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</w:rPr>
              <w:t>40 to 120</w:t>
            </w:r>
            <w:r w:rsidRPr="00FA6903">
              <w:rPr>
                <w:rFonts w:ascii="Arial"/>
                <w:spacing w:val="-6"/>
              </w:rPr>
              <w:t xml:space="preserve"> </w:t>
            </w:r>
            <w:r w:rsidRPr="00FA6903">
              <w:rPr>
                <w:rFonts w:ascii="Arial"/>
              </w:rPr>
              <w:t>yrs.</w:t>
            </w:r>
          </w:p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7D9BA2D" w14:textId="77777777" w:rsidR="00953807" w:rsidRDefault="00953807" w:rsidP="001F459A">
            <w:pPr>
              <w:ind w:left="1008"/>
            </w:pPr>
          </w:p>
        </w:tc>
        <w:tc>
          <w:tcPr>
            <w:tcW w:w="2867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  <w:shd w:val="clear" w:color="auto" w:fill="FBE4D5"/>
          </w:tcPr>
          <w:p w14:paraId="36C8126F" w14:textId="77777777" w:rsidR="00953807" w:rsidRPr="00FA6903" w:rsidRDefault="00FA0560" w:rsidP="00FA0560">
            <w:pPr>
              <w:pStyle w:val="TableParagraph"/>
              <w:spacing w:line="242" w:lineRule="auto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Central Vacuum System</w:t>
            </w:r>
          </w:p>
        </w:tc>
        <w:tc>
          <w:tcPr>
            <w:tcW w:w="2895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34780E1B" w14:textId="77777777" w:rsidR="00953807" w:rsidRPr="00FA6903" w:rsidRDefault="00953807" w:rsidP="00D2435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A6903">
              <w:rPr>
                <w:rFonts w:ascii="Arial"/>
              </w:rPr>
              <w:t>20</w:t>
            </w:r>
            <w:r w:rsidRPr="00FA6903">
              <w:rPr>
                <w:rFonts w:ascii="Arial"/>
                <w:spacing w:val="-2"/>
              </w:rPr>
              <w:t xml:space="preserve"> </w:t>
            </w:r>
            <w:r w:rsidRPr="00FA6903">
              <w:rPr>
                <w:rFonts w:ascii="Arial"/>
              </w:rPr>
              <w:t>yrs.</w:t>
            </w:r>
          </w:p>
        </w:tc>
      </w:tr>
      <w:tr w:rsidR="001650D1" w14:paraId="1BCE1612" w14:textId="77777777" w:rsidTr="00D24351">
        <w:trPr>
          <w:trHeight w:hRule="exact" w:val="296"/>
        </w:trPr>
        <w:tc>
          <w:tcPr>
            <w:tcW w:w="2513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391C3E43" w14:textId="77777777" w:rsidR="001650D1" w:rsidRPr="00FA6903" w:rsidRDefault="001650D1"/>
        </w:tc>
        <w:tc>
          <w:tcPr>
            <w:tcW w:w="2621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0B8D5FFE" w14:textId="77777777" w:rsidR="001650D1" w:rsidRPr="00FA6903" w:rsidRDefault="001650D1"/>
        </w:tc>
        <w:tc>
          <w:tcPr>
            <w:tcW w:w="45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9A849F9" w14:textId="77777777" w:rsidR="001650D1" w:rsidRDefault="001650D1"/>
        </w:tc>
        <w:tc>
          <w:tcPr>
            <w:tcW w:w="2867" w:type="dxa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F4B083"/>
            </w:tcBorders>
          </w:tcPr>
          <w:p w14:paraId="582A9FDC" w14:textId="77777777" w:rsidR="001650D1" w:rsidRPr="00FA6903" w:rsidRDefault="001650D1">
            <w:r>
              <w:t xml:space="preserve"> </w:t>
            </w:r>
          </w:p>
        </w:tc>
        <w:tc>
          <w:tcPr>
            <w:tcW w:w="2895" w:type="dxa"/>
            <w:tcBorders>
              <w:top w:val="single" w:sz="3" w:space="0" w:color="F4B083"/>
              <w:left w:val="single" w:sz="3" w:space="0" w:color="F4B083"/>
              <w:bottom w:val="single" w:sz="3" w:space="0" w:color="F4B083"/>
              <w:right w:val="single" w:sz="3" w:space="0" w:color="000000"/>
            </w:tcBorders>
          </w:tcPr>
          <w:p w14:paraId="7643A2EB" w14:textId="77777777" w:rsidR="001650D1" w:rsidRPr="00FA6903" w:rsidRDefault="001650D1"/>
        </w:tc>
      </w:tr>
      <w:tr w:rsidR="001650D1" w14:paraId="37DC7BC7" w14:textId="77777777" w:rsidTr="001650D1">
        <w:trPr>
          <w:trHeight w:hRule="exact" w:val="990"/>
        </w:trPr>
        <w:tc>
          <w:tcPr>
            <w:tcW w:w="5134" w:type="dxa"/>
            <w:gridSpan w:val="2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tbl>
            <w:tblPr>
              <w:tblW w:w="5134" w:type="dxa"/>
              <w:tblInd w:w="1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34"/>
            </w:tblGrid>
            <w:tr w:rsidR="00FA0560" w:rsidRPr="00FA6903" w14:paraId="21CA919B" w14:textId="77777777" w:rsidTr="00FA0560">
              <w:trPr>
                <w:trHeight w:hRule="exact" w:val="990"/>
              </w:trPr>
              <w:tc>
                <w:tcPr>
                  <w:tcW w:w="5134" w:type="dxa"/>
                  <w:tcBorders>
                    <w:top w:val="single" w:sz="3" w:space="0" w:color="F4B083"/>
                    <w:left w:val="single" w:sz="3" w:space="0" w:color="000000"/>
                    <w:bottom w:val="single" w:sz="3" w:space="0" w:color="F4B083"/>
                    <w:right w:val="single" w:sz="3" w:space="0" w:color="000000"/>
                  </w:tcBorders>
                  <w:shd w:val="clear" w:color="auto" w:fill="FBE4D5"/>
                </w:tcPr>
                <w:p w14:paraId="4C317E64" w14:textId="77777777" w:rsidR="00FA0560" w:rsidRPr="00FA6903" w:rsidRDefault="00FA0560" w:rsidP="00FA0560">
                  <w:pPr>
                    <w:pStyle w:val="TableParagraph"/>
                    <w:spacing w:before="2" w:line="252" w:lineRule="exact"/>
                    <w:ind w:left="908" w:right="149" w:hanging="764"/>
                    <w:rPr>
                      <w:rFonts w:ascii="Arial" w:eastAsia="Arial" w:hAnsi="Arial" w:cs="Arial"/>
                    </w:rPr>
                  </w:pPr>
                  <w:r w:rsidRPr="00025D56">
                    <w:rPr>
                      <w:rFonts w:ascii="Arial"/>
                      <w:i/>
                    </w:rPr>
                    <w:t>Note</w:t>
                  </w:r>
                  <w:r>
                    <w:rPr>
                      <w:rFonts w:ascii="Arial"/>
                    </w:rPr>
                    <w:t xml:space="preserve">:    </w:t>
                  </w:r>
                  <w:r w:rsidRPr="00FA6903">
                    <w:rPr>
                      <w:rFonts w:ascii="Arial"/>
                    </w:rPr>
                    <w:t xml:space="preserve">HVAC </w:t>
                  </w:r>
                  <w:r>
                    <w:rPr>
                      <w:rFonts w:ascii="Arial"/>
                    </w:rPr>
                    <w:t>systems and components can last l</w:t>
                  </w:r>
                  <w:r w:rsidRPr="00FA6903">
                    <w:rPr>
                      <w:rFonts w:ascii="Arial"/>
                    </w:rPr>
                    <w:t>onger if serviced and maintained</w:t>
                  </w:r>
                  <w:r w:rsidRPr="00FA6903">
                    <w:rPr>
                      <w:rFonts w:ascii="Arial"/>
                      <w:spacing w:val="-20"/>
                    </w:rPr>
                    <w:t xml:space="preserve"> </w:t>
                  </w:r>
                  <w:r>
                    <w:rPr>
                      <w:rFonts w:ascii="Arial"/>
                      <w:spacing w:val="-20"/>
                    </w:rPr>
                    <w:t>p</w:t>
                  </w:r>
                  <w:r w:rsidRPr="00FA6903">
                    <w:rPr>
                      <w:rFonts w:ascii="Arial"/>
                    </w:rPr>
                    <w:t>roperly.</w:t>
                  </w:r>
                </w:p>
              </w:tc>
            </w:tr>
          </w:tbl>
          <w:p w14:paraId="7340A186" w14:textId="77777777" w:rsidR="001650D1" w:rsidRPr="00FA6903" w:rsidRDefault="001650D1" w:rsidP="00953807">
            <w:pPr>
              <w:pStyle w:val="TableParagraph"/>
              <w:spacing w:before="2" w:line="252" w:lineRule="exact"/>
              <w:ind w:left="908" w:right="149" w:hanging="764"/>
              <w:rPr>
                <w:rFonts w:ascii="Arial" w:eastAsia="Arial" w:hAnsi="Arial" w:cs="Arial"/>
              </w:rPr>
            </w:pPr>
          </w:p>
        </w:tc>
        <w:tc>
          <w:tcPr>
            <w:tcW w:w="452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14:paraId="1181970E" w14:textId="77777777" w:rsidR="001650D1" w:rsidRDefault="001650D1"/>
        </w:tc>
        <w:tc>
          <w:tcPr>
            <w:tcW w:w="5762" w:type="dxa"/>
            <w:gridSpan w:val="2"/>
            <w:tcBorders>
              <w:top w:val="single" w:sz="3" w:space="0" w:color="F4B083"/>
              <w:left w:val="single" w:sz="3" w:space="0" w:color="000000"/>
              <w:bottom w:val="single" w:sz="3" w:space="0" w:color="F4B083"/>
              <w:right w:val="single" w:sz="3" w:space="0" w:color="000000"/>
            </w:tcBorders>
            <w:shd w:val="clear" w:color="auto" w:fill="FBE4D5"/>
          </w:tcPr>
          <w:p w14:paraId="338CB3DA" w14:textId="77777777" w:rsidR="001650D1" w:rsidRPr="00FA6903" w:rsidRDefault="001650D1">
            <w:pPr>
              <w:pStyle w:val="TableParagraph"/>
              <w:spacing w:before="2" w:line="252" w:lineRule="exact"/>
              <w:ind w:left="452" w:right="266" w:hanging="192"/>
              <w:rPr>
                <w:rFonts w:ascii="Arial" w:eastAsia="Arial" w:hAnsi="Arial" w:cs="Arial"/>
              </w:rPr>
            </w:pPr>
            <w:r w:rsidRPr="00025D56">
              <w:rPr>
                <w:rFonts w:ascii="Arial"/>
                <w:i/>
              </w:rPr>
              <w:t>Note</w:t>
            </w:r>
            <w:r>
              <w:rPr>
                <w:rFonts w:ascii="Arial"/>
              </w:rPr>
              <w:t xml:space="preserve">: </w:t>
            </w:r>
            <w:r w:rsidRPr="00FA6903">
              <w:rPr>
                <w:rFonts w:ascii="Arial"/>
              </w:rPr>
              <w:t>Modern appliance</w:t>
            </w:r>
            <w:r>
              <w:rPr>
                <w:rFonts w:ascii="Arial"/>
              </w:rPr>
              <w:t>s</w:t>
            </w:r>
            <w:r w:rsidRPr="00FA6903">
              <w:rPr>
                <w:rFonts w:ascii="Arial"/>
              </w:rPr>
              <w:t xml:space="preserve"> have integrated technology making them more efficient, but more expensive to</w:t>
            </w:r>
            <w:r w:rsidRPr="00FA6903">
              <w:rPr>
                <w:rFonts w:ascii="Arial"/>
                <w:spacing w:val="-26"/>
              </w:rPr>
              <w:t xml:space="preserve"> </w:t>
            </w:r>
            <w:r w:rsidRPr="00FA6903">
              <w:rPr>
                <w:rFonts w:ascii="Arial"/>
              </w:rPr>
              <w:t>repair.</w:t>
            </w:r>
          </w:p>
        </w:tc>
      </w:tr>
    </w:tbl>
    <w:p w14:paraId="20854302" w14:textId="77777777" w:rsidR="009E3EBC" w:rsidRDefault="009E3EBC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336862AB" w14:textId="6FA83079" w:rsidR="009E3EBC" w:rsidRDefault="00B0047C">
      <w:pPr>
        <w:spacing w:line="20" w:lineRule="exact"/>
        <w:ind w:left="10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69E03C7" wp14:editId="1258B1C3">
                <wp:extent cx="5991860" cy="12700"/>
                <wp:effectExtent l="8890" t="0" r="9525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12700"/>
                          <a:chOff x="0" y="0"/>
                          <a:chExt cx="9436" cy="20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16" cy="2"/>
                            <a:chOff x="10" y="10"/>
                            <a:chExt cx="9416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1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6"/>
                                <a:gd name="T2" fmla="+- 0 9426 10"/>
                                <a:gd name="T3" fmla="*/ T2 w 9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6">
                                  <a:moveTo>
                                    <a:pt x="0" y="0"/>
                                  </a:moveTo>
                                  <a:lnTo>
                                    <a:pt x="9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9C4643" id="Group 2" o:spid="_x0000_s1026" style="width:471.8pt;height:1pt;mso-position-horizontal-relative:char;mso-position-vertical-relative:line" coordsize="94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8kfwMAANoIAAAOAAAAZHJzL2Uyb0RvYy54bWy0Vttu4zYQfS/QfyD42MKR5ChOLERZLHwJ&#10;CmzbBdb9AJqiLqhEqiRtOS367x0OKUd2GrTYooYhDzXDmTlz9eOHU9eSo9CmUTKnyU1MiZBcFY2s&#10;cvrLbjt7oMRYJgvWKily+iIM/fD07TePQ5+JuapVWwhNQIk02dDntLa2z6LI8Fp0zNyoXkhglkp3&#10;zMJRV1Gh2QDauzaax/EiGpQueq24MAberj2TPqH+shTc/lyWRljS5hR8s/jU+Ny7Z/T0yLJKs75u&#10;eHCDfYUXHWskGD2rWjPLyEE3b1R1DdfKqNLecNVFqiwbLhADoEniKzTPWh16xFJlQ9WfwwShvYrT&#10;V6vlPx0/a9IUOb2jRLIOUoRWydyFZuirDCSedf+l/6w9PiA/Kf6rAXZ0zXfnyguT/fCjKkAdO1iF&#10;oTmVunMqADQ5YQZezhkQJ0s4vLxbLpOHBSSKAy+Z38chQ7yGNL65xetNuLdMbxf+0hxvRCzz5tDF&#10;4JLHg4cztAAeLk/B3/7f4BOA6BAGeCP8ZZqMMHxlnnFfXZgiv7jyLnBoL/NaQea/VdCXmvUCC9O4&#10;+ghBvB+DuNVCuJYlqY8jCo0VZKblM+EMvckMVNk/Fs5VKN6J3TkQLOMHY5+FwuJjx0/G+qYvgMKS&#10;LkLud5CUsmuh/7+fkZgk7uvTUJ1FklHku4jsYjIQTFlQOOqZj0KoZ5nOF3+j6XYUcprmE03geTX6&#10;xurRXX6SwV+gCHPjNca26pVxjbEDz8Z+Ag0g5LC9Iwu2r2X9nWBCw9y8npiaEpiYex+QnlnnmTPh&#10;SDLkFAPhXnTqKHYKWfaqZcHIK7eVUylf+hOvPBtuOAMwazyBRp2vk5xKtW3aFnPQSueKHxzOA6Pa&#10;pnBcPOhqv2o1OTK3DPDj0IC2CzEYurJAbbVgxSbQljWtp0G+xeBC5YUYuBrEaf/HMl5uHjYP6QyS&#10;vpml8Xo9+7hdpbPFNrm/W9+uV6t18qfLW5JmdVMUQjrvxs2TpP+uL8MO9DvjvHsuUJgp2C1+3oKN&#10;Lt3AWACW8dcHe2xMNzNNtlfFCzSpVn6VwuoHolb6d0oGWKM5Nb8dmBaUtD9ImDLLJE3d3sVDencP&#10;45noKWc/5TDJQVVOLYUKd+TK+l196HVT1WApwZqX6iNslbJxnQwTfvQqHGDQIRV2UaBhgQJ1saGn&#10;Z5R6/Uvy9BcAAAD//wMAUEsDBBQABgAIAAAAIQB0HUQz3AAAAAMBAAAPAAAAZHJzL2Rvd25yZXYu&#10;eG1sTI9Pa8JAEMXvBb/DMoXe6ibaSk2zERHbkxT8A8XbmB2TYHY2ZNckfvtue6mXgcd7vPebdDGY&#10;WnTUusqygngcgSDOra64UHDYfzy/gXAeWWNtmRTcyMEiGz2kmGjb85a6nS9EKGGXoILS+yaR0uUl&#10;GXRj2xAH72xbgz7ItpC6xT6Um1pOomgmDVYcFkpsaFVSftldjYLPHvvlNF53m8t5dTvuX7++NzEp&#10;9fQ4LN9BeBr8fxh+8QM6ZIHpZK+snagVhEf83w3e/GU6A3FSMIlAZqm8Z89+AAAA//8DAFBLAQIt&#10;ABQABgAIAAAAIQC2gziS/gAAAOEBAAATAAAAAAAAAAAAAAAAAAAAAABbQ29udGVudF9UeXBlc10u&#10;eG1sUEsBAi0AFAAGAAgAAAAhADj9If/WAAAAlAEAAAsAAAAAAAAAAAAAAAAALwEAAF9yZWxzLy5y&#10;ZWxzUEsBAi0AFAAGAAgAAAAhANyQLyR/AwAA2ggAAA4AAAAAAAAAAAAAAAAALgIAAGRycy9lMm9E&#10;b2MueG1sUEsBAi0AFAAGAAgAAAAhAHQdRDPcAAAAAwEAAA8AAAAAAAAAAAAAAAAA2QUAAGRycy9k&#10;b3ducmV2LnhtbFBLBQYAAAAABAAEAPMAAADiBgAAAAA=&#10;">
                <v:group id="Group 3" o:spid="_x0000_s1027" style="position:absolute;left:10;top:10;width:9416;height:2" coordorigin="10,10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10;top:10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BxbwQAAANoAAAAPAAAAZHJzL2Rvd25yZXYueG1sRI/RisIw&#10;FETfF/yHcIV9W1NFVLpGEUFdfVBs9wMuzd22bHNTmtjWvzeC4OMwM2eY5bo3lWipcaVlBeNRBII4&#10;s7rkXMFvuvtagHAeWWNlmRTcycF6NfhYYqxtx1dqE5+LAGEXo4LC+zqW0mUFGXQjWxMH7882Bn2Q&#10;TS51g12Am0pOomgmDZYcFgqsaVtQ9p/cjALXpfv0MD2ebdJepPaHE571SanPYb/5BuGp9+/wq/2j&#10;FczheSXcALl6AAAA//8DAFBLAQItABQABgAIAAAAIQDb4fbL7gAAAIUBAAATAAAAAAAAAAAAAAAA&#10;AAAAAABbQ29udGVudF9UeXBlc10ueG1sUEsBAi0AFAAGAAgAAAAhAFr0LFu/AAAAFQEAAAsAAAAA&#10;AAAAAAAAAAAAHwEAAF9yZWxzLy5yZWxzUEsBAi0AFAAGAAgAAAAhAF5wHFvBAAAA2gAAAA8AAAAA&#10;AAAAAAAAAAAABwIAAGRycy9kb3ducmV2LnhtbFBLBQYAAAAAAwADALcAAAD1AgAAAAA=&#10;" path="m,l9416,e" filled="f" strokeweight="1pt">
                    <v:path arrowok="t" o:connecttype="custom" o:connectlocs="0,0;9416,0" o:connectangles="0,0"/>
                  </v:shape>
                </v:group>
                <w10:anchorlock/>
              </v:group>
            </w:pict>
          </mc:Fallback>
        </mc:AlternateContent>
      </w:r>
    </w:p>
    <w:sectPr w:rsidR="009E3EBC" w:rsidSect="009E3EBC">
      <w:pgSz w:w="12240" w:h="15840"/>
      <w:pgMar w:top="980" w:right="320" w:bottom="780" w:left="340" w:header="132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BADE0" w14:textId="77777777" w:rsidR="00F52446" w:rsidRDefault="00F52446" w:rsidP="009E3EBC">
      <w:r>
        <w:separator/>
      </w:r>
    </w:p>
  </w:endnote>
  <w:endnote w:type="continuationSeparator" w:id="0">
    <w:p w14:paraId="306C1296" w14:textId="77777777" w:rsidR="00F52446" w:rsidRDefault="00F52446" w:rsidP="009E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E0D7" w14:textId="77777777" w:rsidR="004C7698" w:rsidRDefault="004C7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CDA12" w14:textId="23368913" w:rsidR="009E3EBC" w:rsidRDefault="00B0047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864" behindDoc="1" locked="0" layoutInCell="1" allowOverlap="1" wp14:anchorId="64934829" wp14:editId="78794ED0">
              <wp:simplePos x="0" y="0"/>
              <wp:positionH relativeFrom="page">
                <wp:posOffset>266700</wp:posOffset>
              </wp:positionH>
              <wp:positionV relativeFrom="bottomMargin">
                <wp:posOffset>-523875</wp:posOffset>
              </wp:positionV>
              <wp:extent cx="7228840" cy="838200"/>
              <wp:effectExtent l="0" t="0" r="1016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884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02992" w14:textId="77777777" w:rsidR="007E08D0" w:rsidRDefault="007E08D0" w:rsidP="00267384">
                          <w:pPr>
                            <w:pStyle w:val="BodyText"/>
                            <w:spacing w:line="244" w:lineRule="exact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3331FF25" w14:textId="77777777" w:rsidR="007E08D0" w:rsidRDefault="007E08D0" w:rsidP="00267384">
                          <w:pPr>
                            <w:pStyle w:val="BodyText"/>
                            <w:spacing w:line="244" w:lineRule="exact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072BF0A3" w14:textId="30E26C96" w:rsidR="007E08D0" w:rsidRDefault="00CB1098" w:rsidP="004C7698">
                          <w:pPr>
                            <w:pStyle w:val="BodyText"/>
                            <w:spacing w:line="244" w:lineRule="exac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                 </w:t>
                          </w:r>
                          <w:r w:rsidR="004C7698">
                            <w:rPr>
                              <w:rFonts w:ascii="Arial" w:hAnsi="Arial" w:cs="Arial"/>
                              <w:b/>
                            </w:rPr>
                            <w:tab/>
                          </w:r>
                          <w:r w:rsidR="004C7698">
                            <w:rPr>
                              <w:rFonts w:ascii="Arial" w:hAnsi="Arial" w:cs="Arial"/>
                              <w:b/>
                            </w:rPr>
                            <w:tab/>
                          </w:r>
                          <w:r w:rsidR="004C7698">
                            <w:rPr>
                              <w:rFonts w:ascii="Arial" w:hAnsi="Arial" w:cs="Arial"/>
                              <w:b/>
                            </w:rPr>
                            <w:tab/>
                          </w:r>
                          <w:r w:rsidR="007E08D0">
                            <w:rPr>
                              <w:rFonts w:ascii="Arial" w:hAnsi="Arial" w:cs="Arial"/>
                              <w:b/>
                            </w:rPr>
                            <w:t xml:space="preserve">Smoky Mountain Home Inspections </w:t>
                          </w:r>
                          <w:r w:rsidR="007E08D0" w:rsidRPr="007E08D0">
                            <w:rPr>
                              <w:rFonts w:ascii="Arial" w:hAnsi="Arial" w:cs="Arial"/>
                            </w:rPr>
                            <w:t>Call</w:t>
                          </w:r>
                          <w:r w:rsidR="007E08D0">
                            <w:rPr>
                              <w:rFonts w:ascii="Arial" w:hAnsi="Arial" w:cs="Arial"/>
                              <w:b/>
                            </w:rPr>
                            <w:t>: 828-712-6829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          </w:t>
                          </w:r>
                        </w:p>
                        <w:p w14:paraId="19E8A0EF" w14:textId="632DC4F1" w:rsidR="007E08D0" w:rsidRDefault="004C7698" w:rsidP="004C7698">
                          <w:pPr>
                            <w:pStyle w:val="BodyText"/>
                            <w:spacing w:line="244" w:lineRule="exac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drawing>
                              <wp:inline distT="0" distB="0" distL="0" distR="0" wp14:anchorId="65F32A55" wp14:editId="38634ACF">
                                <wp:extent cx="895350" cy="59690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QRCode-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5350" cy="59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                                                   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drawing>
                              <wp:inline distT="0" distB="0" distL="0" distR="0" wp14:anchorId="291887D2" wp14:editId="3C6FCA1E">
                                <wp:extent cx="1667680" cy="455834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nCertifiedGEcopyright2015-300x82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0479" cy="4757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08BAD7A" w14:textId="3BBB423B" w:rsidR="009E3EBC" w:rsidRPr="004E2213" w:rsidRDefault="007E08D0" w:rsidP="00267384">
                          <w:pPr>
                            <w:pStyle w:val="BodyText"/>
                            <w:spacing w:line="244" w:lineRule="exact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www.smokymtnhomeinsp</w:t>
                          </w:r>
                          <w:r w:rsidR="00B0047C">
                            <w:rPr>
                              <w:rFonts w:ascii="Arial" w:hAnsi="Arial" w:cs="Arial"/>
                              <w:b/>
                            </w:rPr>
                            <w:t>ections.com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348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pt;margin-top:-41.25pt;width:569.2pt;height:66pt;z-index:-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EirgIAALA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zjDhpoUQPdNDoVgzIN9npO5WA030HbnqAbaiyZaq6O1F8VYiLTU34nq6lFH1NSQnR2ZvuxdUR&#10;RxmQXf9BlPAMOWhhgYZKtiZ1kAwE6FClx3NlTCgFbC6DIIpCOCrgLJpFUHoTnEuS6XYnlX5HRYuM&#10;kWIJlbfo5Hin9Og6uZjHuMhZ09jqN/zZBmCOO/A2XDVnJgpbzB+xF2+jbRQ6YbDYOqGXZc4634TO&#10;IveX82yWbTaZ/9O864dJzcqScvPMJCw//LPCnSQ+SuIsLSUaVho4E5KS+92mkehIQNi5/U4JuXBz&#10;n4dh8wVcXlDyg9C7DWInX0RLJ8zDuRMvvcjx/Pg2XnhhHGb5c0p3jNN/p4T6FMfzYD6K6bfcPPu9&#10;5kaSlmkYHQ1rQRFnJ5IYCW55aUurCWtG+yIVJvynVEC5p0JbwRqNjmrVw26wnXHug50oH0HBUoDA&#10;QIsw9sCohfyOUQ8jJMXq24FIilHznkMXmHkzGXIydpNBeAFXU6wxGs2NHufSoZNsXwPy2GdcrKFT&#10;KmZFbFpqjAIYmAWMBcvlNMLM3LlcW6+nQbv6BQAA//8DAFBLAwQUAAYACAAAACEA+3Ni698AAAAK&#10;AQAADwAAAGRycy9kb3ducmV2LnhtbEyPMW/CMBSE90r8B+shdQObCFBI4yBUtVOlqiEdOjrxI7GI&#10;n9PYQPrva6Z2PN3p7rt8P9meXXH0xpGE1VIAQ2qcNtRK+KxeFykwHxRp1TtCCT/oYV/MHnKVaXej&#10;Eq/H0LJYQj5TEroQhoxz33RolV+6ASl6JzdaFaIcW65HdYvltueJEFtulaG40KkBnztszseLlXD4&#10;ovLFfL/XH+WpNFW1E/S2PUv5OJ8OT8ACTuEvDHf8iA5FZKrdhbRnvYR1Eq8ECYs02QC7B1apWAOr&#10;o7XbAC9y/v9C8QsAAP//AwBQSwECLQAUAAYACAAAACEAtoM4kv4AAADhAQAAEwAAAAAAAAAAAAAA&#10;AAAAAAAAW0NvbnRlbnRfVHlwZXNdLnhtbFBLAQItABQABgAIAAAAIQA4/SH/1gAAAJQBAAALAAAA&#10;AAAAAAAAAAAAAC8BAABfcmVscy8ucmVsc1BLAQItABQABgAIAAAAIQCIfjEirgIAALAFAAAOAAAA&#10;AAAAAAAAAAAAAC4CAABkcnMvZTJvRG9jLnhtbFBLAQItABQABgAIAAAAIQD7c2Lr3wAAAAoBAAAP&#10;AAAAAAAAAAAAAAAAAAgFAABkcnMvZG93bnJldi54bWxQSwUGAAAAAAQABADzAAAAFAYAAAAA&#10;" filled="f" stroked="f">
              <v:textbox inset="0,0,0,0">
                <w:txbxContent>
                  <w:p w14:paraId="11202992" w14:textId="77777777" w:rsidR="007E08D0" w:rsidRDefault="007E08D0" w:rsidP="00267384">
                    <w:pPr>
                      <w:pStyle w:val="BodyText"/>
                      <w:spacing w:line="244" w:lineRule="exact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3331FF25" w14:textId="77777777" w:rsidR="007E08D0" w:rsidRDefault="007E08D0" w:rsidP="00267384">
                    <w:pPr>
                      <w:pStyle w:val="BodyText"/>
                      <w:spacing w:line="244" w:lineRule="exact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072BF0A3" w14:textId="30E26C96" w:rsidR="007E08D0" w:rsidRDefault="00CB1098" w:rsidP="004C7698">
                    <w:pPr>
                      <w:pStyle w:val="BodyText"/>
                      <w:spacing w:line="244" w:lineRule="exac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                  </w:t>
                    </w:r>
                    <w:r w:rsidR="004C7698">
                      <w:rPr>
                        <w:rFonts w:ascii="Arial" w:hAnsi="Arial" w:cs="Arial"/>
                        <w:b/>
                      </w:rPr>
                      <w:tab/>
                    </w:r>
                    <w:r w:rsidR="004C7698">
                      <w:rPr>
                        <w:rFonts w:ascii="Arial" w:hAnsi="Arial" w:cs="Arial"/>
                        <w:b/>
                      </w:rPr>
                      <w:tab/>
                    </w:r>
                    <w:r w:rsidR="004C7698">
                      <w:rPr>
                        <w:rFonts w:ascii="Arial" w:hAnsi="Arial" w:cs="Arial"/>
                        <w:b/>
                      </w:rPr>
                      <w:tab/>
                    </w:r>
                    <w:r w:rsidR="007E08D0">
                      <w:rPr>
                        <w:rFonts w:ascii="Arial" w:hAnsi="Arial" w:cs="Arial"/>
                        <w:b/>
                      </w:rPr>
                      <w:t xml:space="preserve">Smoky Mountain Home Inspections </w:t>
                    </w:r>
                    <w:r w:rsidR="007E08D0" w:rsidRPr="007E08D0">
                      <w:rPr>
                        <w:rFonts w:ascii="Arial" w:hAnsi="Arial" w:cs="Arial"/>
                      </w:rPr>
                      <w:t>Call</w:t>
                    </w:r>
                    <w:r w:rsidR="007E08D0">
                      <w:rPr>
                        <w:rFonts w:ascii="Arial" w:hAnsi="Arial" w:cs="Arial"/>
                        <w:b/>
                      </w:rPr>
                      <w:t>: 828-712-6829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              </w:t>
                    </w:r>
                  </w:p>
                  <w:p w14:paraId="19E8A0EF" w14:textId="632DC4F1" w:rsidR="007E08D0" w:rsidRDefault="004C7698" w:rsidP="004C7698">
                    <w:pPr>
                      <w:pStyle w:val="BodyText"/>
                      <w:spacing w:line="244" w:lineRule="exac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drawing>
                        <wp:inline distT="0" distB="0" distL="0" distR="0" wp14:anchorId="65F32A55" wp14:editId="38634ACF">
                          <wp:extent cx="895350" cy="59690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QRCode-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5350" cy="59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b/>
                      </w:rPr>
                      <w:t xml:space="preserve">                                                                                                                       </w:t>
                    </w:r>
                    <w:r>
                      <w:rPr>
                        <w:rFonts w:ascii="Arial" w:hAnsi="Arial" w:cs="Arial"/>
                        <w:b/>
                        <w:noProof/>
                      </w:rPr>
                      <w:drawing>
                        <wp:inline distT="0" distB="0" distL="0" distR="0" wp14:anchorId="291887D2" wp14:editId="3C6FCA1E">
                          <wp:extent cx="1667680" cy="455834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nCertifiedGEcopyright2015-300x8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40479" cy="4757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08BAD7A" w14:textId="3BBB423B" w:rsidR="009E3EBC" w:rsidRPr="004E2213" w:rsidRDefault="007E08D0" w:rsidP="00267384">
                    <w:pPr>
                      <w:pStyle w:val="BodyText"/>
                      <w:spacing w:line="244" w:lineRule="exact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www.smokymtnhomeinsp</w:t>
                    </w:r>
                    <w:r w:rsidR="00B0047C">
                      <w:rPr>
                        <w:rFonts w:ascii="Arial" w:hAnsi="Arial" w:cs="Arial"/>
                        <w:b/>
                      </w:rPr>
                      <w:t>ections.com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4F32" w14:textId="77777777" w:rsidR="004C7698" w:rsidRDefault="004C7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B9DB5" w14:textId="77777777" w:rsidR="00F52446" w:rsidRDefault="00F52446" w:rsidP="009E3EBC">
      <w:r>
        <w:separator/>
      </w:r>
    </w:p>
  </w:footnote>
  <w:footnote w:type="continuationSeparator" w:id="0">
    <w:p w14:paraId="0FF73B19" w14:textId="77777777" w:rsidR="00F52446" w:rsidRDefault="00F52446" w:rsidP="009E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F741" w14:textId="77777777" w:rsidR="004C7698" w:rsidRDefault="004C7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44307" w14:textId="62598F18" w:rsidR="009E3EBC" w:rsidRDefault="00CB26EA">
    <w:pPr>
      <w:spacing w:line="14" w:lineRule="auto"/>
      <w:rPr>
        <w:sz w:val="20"/>
        <w:szCs w:val="20"/>
      </w:rPr>
    </w:pPr>
    <w:r w:rsidRPr="00CB26EA">
      <w:rPr>
        <w:noProof/>
        <w:sz w:val="20"/>
        <w:szCs w:val="20"/>
      </w:rPr>
      <mc:AlternateContent>
        <mc:Choice Requires="wps">
          <w:drawing>
            <wp:anchor distT="0" distB="0" distL="118745" distR="118745" simplePos="0" relativeHeight="503302912" behindDoc="1" locked="0" layoutInCell="1" allowOverlap="0" wp14:anchorId="20D378E4" wp14:editId="6BD18F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lgerian" w:hAnsi="Algerian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334E438" w14:textId="71A5E0A4" w:rsidR="00CB26EA" w:rsidRPr="004C7698" w:rsidRDefault="00CB26E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lgerian" w:hAnsi="Algerian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4C7698">
                                <w:rPr>
                                  <w:rFonts w:ascii="Algerian" w:hAnsi="Algerian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Smoky Mtn Home Inspections Realtor Information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0D378E4" id="Rectangle 197" o:spid="_x0000_s1026" style="position:absolute;margin-left:0;margin-top:0;width:468.5pt;height:21.3pt;z-index:-135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Algerian" w:hAnsi="Algerian"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334E438" w14:textId="71A5E0A4" w:rsidR="00CB26EA" w:rsidRPr="004C7698" w:rsidRDefault="00CB26E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lgerian" w:hAnsi="Algerian"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4C7698">
                          <w:rPr>
                            <w:rFonts w:ascii="Algerian" w:hAnsi="Algerian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Smoky Mtn Home Inspections Realtor Information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A55D" w14:textId="77777777" w:rsidR="004C7698" w:rsidRDefault="004C7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f352a103-278a-4702-a27f-328c3ca86a01"/>
  </w:docVars>
  <w:rsids>
    <w:rsidRoot w:val="009E3EBC"/>
    <w:rsid w:val="00025D56"/>
    <w:rsid w:val="00072A76"/>
    <w:rsid w:val="000B0300"/>
    <w:rsid w:val="000C4710"/>
    <w:rsid w:val="001650D1"/>
    <w:rsid w:val="00165D35"/>
    <w:rsid w:val="001A5959"/>
    <w:rsid w:val="001F459A"/>
    <w:rsid w:val="0021495B"/>
    <w:rsid w:val="00267384"/>
    <w:rsid w:val="002C17D3"/>
    <w:rsid w:val="00362C38"/>
    <w:rsid w:val="004C7698"/>
    <w:rsid w:val="004E2213"/>
    <w:rsid w:val="005550BC"/>
    <w:rsid w:val="00637ED7"/>
    <w:rsid w:val="0066069C"/>
    <w:rsid w:val="006B59AC"/>
    <w:rsid w:val="007951BB"/>
    <w:rsid w:val="007E08D0"/>
    <w:rsid w:val="00934A40"/>
    <w:rsid w:val="0094041B"/>
    <w:rsid w:val="00953807"/>
    <w:rsid w:val="009C1DC5"/>
    <w:rsid w:val="009E3EBC"/>
    <w:rsid w:val="00A17231"/>
    <w:rsid w:val="00AE0A96"/>
    <w:rsid w:val="00B0047C"/>
    <w:rsid w:val="00B224CF"/>
    <w:rsid w:val="00BC4565"/>
    <w:rsid w:val="00BF5B69"/>
    <w:rsid w:val="00CB1098"/>
    <w:rsid w:val="00CB26EA"/>
    <w:rsid w:val="00D24351"/>
    <w:rsid w:val="00F52446"/>
    <w:rsid w:val="00FA0560"/>
    <w:rsid w:val="00FA6903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6D484"/>
  <w15:docId w15:val="{C0CCCE6D-76B8-4329-AAEA-96970AFC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E3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3EBC"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9E3EBC"/>
  </w:style>
  <w:style w:type="paragraph" w:customStyle="1" w:styleId="TableParagraph">
    <w:name w:val="Table Paragraph"/>
    <w:basedOn w:val="Normal"/>
    <w:uiPriority w:val="1"/>
    <w:qFormat/>
    <w:rsid w:val="009E3EBC"/>
  </w:style>
  <w:style w:type="paragraph" w:styleId="Header">
    <w:name w:val="header"/>
    <w:basedOn w:val="Normal"/>
    <w:link w:val="HeaderChar"/>
    <w:uiPriority w:val="99"/>
    <w:unhideWhenUsed/>
    <w:rsid w:val="00267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384"/>
  </w:style>
  <w:style w:type="paragraph" w:styleId="Footer">
    <w:name w:val="footer"/>
    <w:basedOn w:val="Normal"/>
    <w:link w:val="FooterChar"/>
    <w:uiPriority w:val="99"/>
    <w:unhideWhenUsed/>
    <w:rsid w:val="00267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384"/>
  </w:style>
  <w:style w:type="character" w:styleId="Hyperlink">
    <w:name w:val="Hyperlink"/>
    <w:basedOn w:val="DefaultParagraphFont"/>
    <w:uiPriority w:val="99"/>
    <w:unhideWhenUsed/>
    <w:rsid w:val="00267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C35E-971F-458C-A0F9-26E24DAD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Smoky Mtn Home Inspections Realtor Information Sheet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Smoky Mtn Home Inspections Realtor Information Sheet</dc:title>
  <dc:creator>Hugh Alexander</dc:creator>
  <cp:lastModifiedBy>Hugh Alexander</cp:lastModifiedBy>
  <cp:revision>10</cp:revision>
  <cp:lastPrinted>2016-05-09T21:36:00Z</cp:lastPrinted>
  <dcterms:created xsi:type="dcterms:W3CDTF">2018-05-08T11:23:00Z</dcterms:created>
  <dcterms:modified xsi:type="dcterms:W3CDTF">2018-11-22T18:50:00Z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2016-02-08T00:00:00Z</vt:filetime>
  </property>
</Properties>
</file>